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1988" w14:textId="4C2D6FBD" w:rsidR="003C7519" w:rsidRPr="00941161" w:rsidRDefault="00AF2DE1" w:rsidP="00D41E27">
      <w:pPr>
        <w:pStyle w:val="Header"/>
        <w:spacing w:line="228" w:lineRule="auto"/>
        <w:ind w:right="5982"/>
        <w:rPr>
          <w:rFonts w:ascii="Arial" w:hAnsi="Arial" w:cs="Arial"/>
          <w:b/>
          <w:color w:val="3A5750" w:themeColor="accent5" w:themeShade="80"/>
          <w:sz w:val="36"/>
          <w:szCs w:val="36"/>
          <w:lang w:eastAsia="zh-CN"/>
        </w:rPr>
      </w:pPr>
      <w:r>
        <w:rPr>
          <w:rFonts w:ascii="Arial" w:hAnsi="Arial"/>
          <w:b/>
          <w:noProof/>
          <w:color w:val="3A5750" w:themeColor="accent5" w:themeShade="80"/>
          <w:sz w:val="36"/>
          <w:szCs w:val="36"/>
        </w:rPr>
        <w:drawing>
          <wp:anchor distT="0" distB="0" distL="114300" distR="114300" simplePos="0" relativeHeight="251658240" behindDoc="0" locked="0" layoutInCell="1" allowOverlap="1" wp14:anchorId="2AEC2D41" wp14:editId="519CD149">
            <wp:simplePos x="0" y="0"/>
            <wp:positionH relativeFrom="margin">
              <wp:posOffset>4787569</wp:posOffset>
            </wp:positionH>
            <wp:positionV relativeFrom="paragraph">
              <wp:posOffset>1270</wp:posOffset>
            </wp:positionV>
            <wp:extent cx="2068828" cy="411480"/>
            <wp:effectExtent l="0" t="0" r="8255" b="7620"/>
            <wp:wrapNone/>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068828" cy="411480"/>
                    </a:xfrm>
                    <a:prstGeom prst="rect">
                      <a:avLst/>
                    </a:prstGeom>
                  </pic:spPr>
                </pic:pic>
              </a:graphicData>
            </a:graphic>
            <wp14:sizeRelH relativeFrom="margin">
              <wp14:pctWidth>0</wp14:pctWidth>
            </wp14:sizeRelH>
            <wp14:sizeRelV relativeFrom="margin">
              <wp14:pctHeight>0</wp14:pctHeight>
            </wp14:sizeRelV>
          </wp:anchor>
        </w:drawing>
      </w:r>
      <w:r w:rsidR="003F22FF">
        <w:rPr>
          <w:rFonts w:ascii="Arial" w:hAnsi="Arial"/>
          <w:b/>
          <w:color w:val="3A5750" w:themeColor="accent5" w:themeShade="80"/>
          <w:sz w:val="36"/>
        </w:rPr>
        <w:t>Modelo de gerenciamento de custos do projeto</w:t>
      </w:r>
    </w:p>
    <w:p w14:paraId="1AD8557E" w14:textId="7D491398" w:rsidR="005620D4" w:rsidRPr="003C3A1F" w:rsidRDefault="005620D4" w:rsidP="002D4552">
      <w:pPr>
        <w:rPr>
          <w:rFonts w:ascii="Arial" w:hAnsi="Arial" w:cs="Arial"/>
        </w:rPr>
      </w:pPr>
    </w:p>
    <w:p w14:paraId="78548981" w14:textId="77777777" w:rsidR="00141D80" w:rsidRDefault="00141D80" w:rsidP="002A3CCC">
      <w:pPr>
        <w:jc w:val="center"/>
        <w:outlineLvl w:val="0"/>
        <w:rPr>
          <w:rFonts w:ascii="Arial" w:hAnsi="Arial" w:cs="Arial"/>
          <w:b/>
          <w:color w:val="568278" w:themeColor="accent5" w:themeShade="BF"/>
          <w:sz w:val="32"/>
        </w:rPr>
      </w:pPr>
    </w:p>
    <w:p w14:paraId="5E2C05AF" w14:textId="77777777" w:rsidR="00350115" w:rsidRDefault="00801BF2" w:rsidP="002A3CCC">
      <w:pPr>
        <w:jc w:val="center"/>
        <w:outlineLvl w:val="0"/>
        <w:rPr>
          <w:rFonts w:ascii="Arial" w:hAnsi="Arial" w:cs="Arial"/>
          <w:b/>
          <w:color w:val="568278" w:themeColor="accent5" w:themeShade="BF"/>
          <w:sz w:val="32"/>
        </w:rPr>
      </w:pPr>
      <w:r>
        <w:rPr>
          <w:rFonts w:ascii="Arial" w:hAnsi="Arial"/>
          <w:b/>
          <w:color w:val="568278" w:themeColor="accent5" w:themeShade="BF"/>
          <w:sz w:val="32"/>
        </w:rPr>
        <w:t>TÍTULO DO PROJETO</w:t>
      </w:r>
    </w:p>
    <w:p w14:paraId="59E2F319" w14:textId="77777777" w:rsidR="00350115" w:rsidRPr="00350115" w:rsidRDefault="00350115" w:rsidP="002A3CCC">
      <w:pPr>
        <w:jc w:val="center"/>
        <w:outlineLvl w:val="0"/>
        <w:rPr>
          <w:rFonts w:ascii="Arial" w:hAnsi="Arial" w:cs="Arial"/>
          <w:b/>
          <w:color w:val="568278" w:themeColor="accent5" w:themeShade="BF"/>
          <w:sz w:val="21"/>
        </w:rPr>
      </w:pPr>
    </w:p>
    <w:p w14:paraId="7294EED4" w14:textId="77777777" w:rsidR="005620D4" w:rsidRPr="00350115" w:rsidRDefault="00350115" w:rsidP="002A3CCC">
      <w:pPr>
        <w:jc w:val="center"/>
        <w:outlineLvl w:val="0"/>
        <w:rPr>
          <w:rFonts w:ascii="Arial" w:hAnsi="Arial" w:cs="Arial"/>
          <w:b/>
          <w:color w:val="568278" w:themeColor="accent5" w:themeShade="BF"/>
        </w:rPr>
      </w:pPr>
      <w:r>
        <w:rPr>
          <w:rFonts w:ascii="Arial" w:hAnsi="Arial"/>
          <w:b/>
          <w:color w:val="568278" w:themeColor="accent5" w:themeShade="BF"/>
        </w:rPr>
        <w:t>––– GERENCIAMENTO DE PROJETOS –––</w:t>
      </w:r>
    </w:p>
    <w:p w14:paraId="569B38AB" w14:textId="77777777" w:rsidR="005620D4" w:rsidRPr="004C19F3" w:rsidRDefault="005620D4" w:rsidP="005620D4">
      <w:pPr>
        <w:jc w:val="center"/>
        <w:rPr>
          <w:rFonts w:ascii="Arial" w:hAnsi="Arial" w:cs="Arial"/>
          <w:b/>
          <w:color w:val="568278" w:themeColor="accent5" w:themeShade="BF"/>
          <w:sz w:val="18"/>
        </w:rPr>
      </w:pPr>
    </w:p>
    <w:p w14:paraId="1BD9E97D" w14:textId="77777777" w:rsidR="005620D4" w:rsidRPr="00350115" w:rsidRDefault="005620D4" w:rsidP="00D404D2">
      <w:pPr>
        <w:jc w:val="center"/>
        <w:outlineLvl w:val="0"/>
        <w:rPr>
          <w:rFonts w:ascii="Arial" w:hAnsi="Arial" w:cs="Arial"/>
          <w:b/>
          <w:color w:val="568278" w:themeColor="accent5" w:themeShade="BF"/>
        </w:rPr>
      </w:pPr>
      <w:r>
        <w:rPr>
          <w:rFonts w:ascii="Arial" w:hAnsi="Arial"/>
          <w:b/>
          <w:color w:val="568278" w:themeColor="accent5" w:themeShade="BF"/>
        </w:rPr>
        <w:t>AUTOR</w:t>
      </w:r>
    </w:p>
    <w:p w14:paraId="11DF336F" w14:textId="77777777" w:rsidR="005620D4" w:rsidRPr="00350115" w:rsidRDefault="005620D4" w:rsidP="005620D4">
      <w:pPr>
        <w:jc w:val="center"/>
        <w:rPr>
          <w:rFonts w:ascii="Arial" w:hAnsi="Arial" w:cs="Arial"/>
          <w:b/>
          <w:color w:val="568278" w:themeColor="accent5" w:themeShade="BF"/>
          <w:sz w:val="18"/>
        </w:rPr>
      </w:pPr>
    </w:p>
    <w:p w14:paraId="3AC4E6B1" w14:textId="77777777" w:rsidR="005620D4" w:rsidRPr="00350115" w:rsidRDefault="005620D4" w:rsidP="00D404D2">
      <w:pPr>
        <w:jc w:val="center"/>
        <w:outlineLvl w:val="0"/>
        <w:rPr>
          <w:rFonts w:ascii="Arial" w:hAnsi="Arial" w:cs="Arial"/>
          <w:b/>
          <w:color w:val="568278" w:themeColor="accent5" w:themeShade="BF"/>
        </w:rPr>
      </w:pPr>
      <w:r>
        <w:rPr>
          <w:rFonts w:ascii="Arial" w:hAnsi="Arial"/>
          <w:b/>
          <w:color w:val="568278" w:themeColor="accent5" w:themeShade="BF"/>
        </w:rPr>
        <w:t>DATA</w:t>
      </w:r>
    </w:p>
    <w:p w14:paraId="2ED2E513" w14:textId="77777777" w:rsidR="005620D4" w:rsidRPr="00350115" w:rsidRDefault="005620D4" w:rsidP="005620D4">
      <w:pPr>
        <w:jc w:val="center"/>
        <w:rPr>
          <w:rFonts w:ascii="Arial" w:hAnsi="Arial" w:cs="Arial"/>
          <w:b/>
          <w:color w:val="568278" w:themeColor="accent5" w:themeShade="BF"/>
          <w:sz w:val="18"/>
        </w:rPr>
      </w:pPr>
    </w:p>
    <w:p w14:paraId="6BAADC65" w14:textId="77777777" w:rsidR="00937B38" w:rsidRPr="00350115" w:rsidRDefault="005620D4" w:rsidP="00937B38">
      <w:pPr>
        <w:jc w:val="center"/>
        <w:outlineLvl w:val="0"/>
        <w:rPr>
          <w:rFonts w:ascii="Arial" w:hAnsi="Arial" w:cs="Arial"/>
          <w:b/>
          <w:color w:val="568278" w:themeColor="accent5" w:themeShade="BF"/>
        </w:rPr>
      </w:pPr>
      <w:r>
        <w:rPr>
          <w:rFonts w:ascii="Arial" w:hAnsi="Arial"/>
          <w:b/>
          <w:color w:val="568278" w:themeColor="accent5" w:themeShade="BF"/>
        </w:rPr>
        <w:t>Versão 0.0.0</w:t>
      </w:r>
    </w:p>
    <w:p w14:paraId="14D60E5F" w14:textId="77777777" w:rsidR="00937B38" w:rsidRPr="003C3A1F" w:rsidRDefault="00937B38" w:rsidP="00937B38">
      <w:pPr>
        <w:jc w:val="center"/>
        <w:outlineLvl w:val="0"/>
        <w:rPr>
          <w:rFonts w:ascii="Arial" w:hAnsi="Arial" w:cs="Arial"/>
          <w:b/>
          <w:color w:val="568278"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476"/>
        <w:gridCol w:w="1221"/>
        <w:gridCol w:w="5307"/>
        <w:gridCol w:w="2786"/>
      </w:tblGrid>
      <w:tr w:rsidR="00937B38" w:rsidRPr="003C3A1F" w14:paraId="4CD36A71" w14:textId="77777777" w:rsidTr="00350115">
        <w:trPr>
          <w:cantSplit/>
          <w:trHeight w:val="431"/>
          <w:tblHeader/>
        </w:trPr>
        <w:tc>
          <w:tcPr>
            <w:tcW w:w="5000" w:type="pct"/>
            <w:gridSpan w:val="4"/>
            <w:shd w:val="clear" w:color="auto" w:fill="7BA79D" w:themeFill="accent5"/>
            <w:vAlign w:val="center"/>
          </w:tcPr>
          <w:p w14:paraId="72F219C4" w14:textId="77777777" w:rsidR="00937B38" w:rsidRPr="003C3A1F" w:rsidRDefault="00937B38" w:rsidP="00350115">
            <w:pPr>
              <w:pStyle w:val="TableHeading"/>
              <w:jc w:val="center"/>
              <w:rPr>
                <w:sz w:val="20"/>
              </w:rPr>
            </w:pPr>
            <w:r>
              <w:rPr>
                <w:color w:val="FFFFFF" w:themeColor="background1"/>
                <w:sz w:val="20"/>
              </w:rPr>
              <w:t>HISTÓRICO DE REVISÃO</w:t>
            </w:r>
          </w:p>
        </w:tc>
      </w:tr>
      <w:tr w:rsidR="00141D80" w:rsidRPr="003C3A1F" w14:paraId="302A56BB" w14:textId="77777777" w:rsidTr="00141D80">
        <w:trPr>
          <w:cantSplit/>
          <w:tblHeader/>
        </w:trPr>
        <w:tc>
          <w:tcPr>
            <w:tcW w:w="684" w:type="pct"/>
            <w:shd w:val="clear" w:color="auto" w:fill="E4EDEB" w:themeFill="accent5" w:themeFillTint="33"/>
            <w:vAlign w:val="bottom"/>
          </w:tcPr>
          <w:p w14:paraId="65A73CA7" w14:textId="77777777" w:rsidR="00937B38" w:rsidRPr="003C3A1F" w:rsidRDefault="00937B38" w:rsidP="00FB42FA">
            <w:pPr>
              <w:pStyle w:val="TableHeading"/>
              <w:jc w:val="center"/>
              <w:rPr>
                <w:color w:val="568278" w:themeColor="accent5" w:themeShade="BF"/>
                <w:sz w:val="20"/>
              </w:rPr>
            </w:pPr>
            <w:bookmarkStart w:id="0" w:name="ColumnTitle_01"/>
            <w:bookmarkEnd w:id="0"/>
            <w:r>
              <w:rPr>
                <w:color w:val="568278" w:themeColor="accent5" w:themeShade="BF"/>
                <w:sz w:val="20"/>
              </w:rPr>
              <w:t>DATA</w:t>
            </w:r>
          </w:p>
        </w:tc>
        <w:tc>
          <w:tcPr>
            <w:tcW w:w="566" w:type="pct"/>
            <w:shd w:val="clear" w:color="auto" w:fill="E4EDEB" w:themeFill="accent5" w:themeFillTint="33"/>
            <w:vAlign w:val="bottom"/>
          </w:tcPr>
          <w:p w14:paraId="5BCEB712" w14:textId="77777777" w:rsidR="00937B38" w:rsidRPr="003C3A1F" w:rsidRDefault="00937B38" w:rsidP="00FB42FA">
            <w:pPr>
              <w:pStyle w:val="TableHeading"/>
              <w:jc w:val="center"/>
              <w:rPr>
                <w:color w:val="568278" w:themeColor="accent5" w:themeShade="BF"/>
                <w:sz w:val="20"/>
              </w:rPr>
            </w:pPr>
            <w:r>
              <w:rPr>
                <w:color w:val="568278" w:themeColor="accent5" w:themeShade="BF"/>
                <w:sz w:val="20"/>
              </w:rPr>
              <w:t>VERSÃO</w:t>
            </w:r>
          </w:p>
        </w:tc>
        <w:tc>
          <w:tcPr>
            <w:tcW w:w="2459" w:type="pct"/>
            <w:shd w:val="clear" w:color="auto" w:fill="E4EDEB" w:themeFill="accent5" w:themeFillTint="33"/>
            <w:vAlign w:val="bottom"/>
          </w:tcPr>
          <w:p w14:paraId="245216AA" w14:textId="77777777" w:rsidR="00937B38" w:rsidRPr="003C3A1F" w:rsidRDefault="00937B38" w:rsidP="00FB42FA">
            <w:pPr>
              <w:pStyle w:val="TableHeading"/>
              <w:jc w:val="center"/>
              <w:rPr>
                <w:color w:val="568278" w:themeColor="accent5" w:themeShade="BF"/>
                <w:sz w:val="20"/>
              </w:rPr>
            </w:pPr>
            <w:r>
              <w:rPr>
                <w:color w:val="568278" w:themeColor="accent5" w:themeShade="BF"/>
                <w:sz w:val="20"/>
              </w:rPr>
              <w:t>DESCRIÇÃO</w:t>
            </w:r>
          </w:p>
        </w:tc>
        <w:tc>
          <w:tcPr>
            <w:tcW w:w="1291" w:type="pct"/>
            <w:shd w:val="clear" w:color="auto" w:fill="E4EDEB" w:themeFill="accent5" w:themeFillTint="33"/>
            <w:vAlign w:val="bottom"/>
          </w:tcPr>
          <w:p w14:paraId="7C3C4B86" w14:textId="77777777" w:rsidR="00937B38" w:rsidRPr="003C3A1F" w:rsidRDefault="00937B38" w:rsidP="00FB42FA">
            <w:pPr>
              <w:pStyle w:val="TableHeading"/>
              <w:jc w:val="center"/>
              <w:rPr>
                <w:color w:val="568278" w:themeColor="accent5" w:themeShade="BF"/>
                <w:sz w:val="20"/>
              </w:rPr>
            </w:pPr>
            <w:r>
              <w:rPr>
                <w:color w:val="568278" w:themeColor="accent5" w:themeShade="BF"/>
                <w:sz w:val="20"/>
              </w:rPr>
              <w:t>AUTOR</w:t>
            </w:r>
          </w:p>
        </w:tc>
      </w:tr>
      <w:tr w:rsidR="00141D80" w:rsidRPr="003C3A1F" w14:paraId="35905B0C" w14:textId="77777777" w:rsidTr="00141D80">
        <w:trPr>
          <w:cantSplit/>
        </w:trPr>
        <w:tc>
          <w:tcPr>
            <w:tcW w:w="684" w:type="pct"/>
            <w:vAlign w:val="center"/>
          </w:tcPr>
          <w:p w14:paraId="634E11EF" w14:textId="77777777" w:rsidR="00937B38" w:rsidRPr="003C3A1F" w:rsidRDefault="00937B38" w:rsidP="00937B38">
            <w:pPr>
              <w:pStyle w:val="TableText"/>
              <w:jc w:val="center"/>
              <w:rPr>
                <w:color w:val="808080" w:themeColor="background1" w:themeShade="80"/>
                <w:sz w:val="20"/>
              </w:rPr>
            </w:pPr>
          </w:p>
        </w:tc>
        <w:tc>
          <w:tcPr>
            <w:tcW w:w="566" w:type="pct"/>
            <w:vAlign w:val="center"/>
          </w:tcPr>
          <w:p w14:paraId="4512DB09" w14:textId="77777777" w:rsidR="00937B38" w:rsidRPr="003C3A1F" w:rsidRDefault="00937B38" w:rsidP="00937B38">
            <w:pPr>
              <w:pStyle w:val="TableText"/>
              <w:jc w:val="center"/>
              <w:rPr>
                <w:color w:val="808080" w:themeColor="background1" w:themeShade="80"/>
                <w:sz w:val="20"/>
              </w:rPr>
            </w:pPr>
          </w:p>
        </w:tc>
        <w:tc>
          <w:tcPr>
            <w:tcW w:w="2459" w:type="pct"/>
            <w:vAlign w:val="center"/>
          </w:tcPr>
          <w:p w14:paraId="7F69C09B" w14:textId="77777777" w:rsidR="00937B38" w:rsidRPr="003C3A1F" w:rsidRDefault="00937B38" w:rsidP="00937B38">
            <w:pPr>
              <w:pStyle w:val="TableText"/>
              <w:rPr>
                <w:color w:val="808080" w:themeColor="background1" w:themeShade="80"/>
                <w:sz w:val="20"/>
              </w:rPr>
            </w:pPr>
          </w:p>
        </w:tc>
        <w:tc>
          <w:tcPr>
            <w:tcW w:w="1291" w:type="pct"/>
            <w:vAlign w:val="center"/>
          </w:tcPr>
          <w:p w14:paraId="170F006F" w14:textId="77777777" w:rsidR="00937B38" w:rsidRPr="003C3A1F" w:rsidRDefault="00937B38" w:rsidP="00937B38">
            <w:pPr>
              <w:pStyle w:val="TableText"/>
              <w:rPr>
                <w:color w:val="808080" w:themeColor="background1" w:themeShade="80"/>
                <w:sz w:val="20"/>
              </w:rPr>
            </w:pPr>
          </w:p>
        </w:tc>
      </w:tr>
      <w:tr w:rsidR="00141D80" w:rsidRPr="003C3A1F" w14:paraId="0B90A523" w14:textId="77777777" w:rsidTr="00141D80">
        <w:trPr>
          <w:cantSplit/>
        </w:trPr>
        <w:tc>
          <w:tcPr>
            <w:tcW w:w="684" w:type="pct"/>
            <w:vAlign w:val="center"/>
          </w:tcPr>
          <w:p w14:paraId="7E01A217" w14:textId="77777777" w:rsidR="00937B38" w:rsidRPr="003C3A1F" w:rsidRDefault="00937B38" w:rsidP="00937B38">
            <w:pPr>
              <w:pStyle w:val="TableText"/>
              <w:jc w:val="center"/>
              <w:rPr>
                <w:color w:val="808080" w:themeColor="background1" w:themeShade="80"/>
                <w:sz w:val="20"/>
              </w:rPr>
            </w:pPr>
          </w:p>
        </w:tc>
        <w:tc>
          <w:tcPr>
            <w:tcW w:w="566" w:type="pct"/>
            <w:vAlign w:val="center"/>
          </w:tcPr>
          <w:p w14:paraId="1FB4382E" w14:textId="77777777" w:rsidR="00937B38" w:rsidRPr="003C3A1F" w:rsidRDefault="00937B38" w:rsidP="00937B38">
            <w:pPr>
              <w:pStyle w:val="TableText"/>
              <w:jc w:val="center"/>
              <w:rPr>
                <w:color w:val="808080" w:themeColor="background1" w:themeShade="80"/>
                <w:sz w:val="20"/>
              </w:rPr>
            </w:pPr>
          </w:p>
        </w:tc>
        <w:tc>
          <w:tcPr>
            <w:tcW w:w="2459" w:type="pct"/>
            <w:vAlign w:val="center"/>
          </w:tcPr>
          <w:p w14:paraId="5FDBFEDF" w14:textId="77777777" w:rsidR="00937B38" w:rsidRPr="003C3A1F" w:rsidRDefault="00937B38" w:rsidP="00937B38">
            <w:pPr>
              <w:pStyle w:val="TableText"/>
              <w:rPr>
                <w:color w:val="808080" w:themeColor="background1" w:themeShade="80"/>
                <w:sz w:val="20"/>
              </w:rPr>
            </w:pPr>
          </w:p>
        </w:tc>
        <w:tc>
          <w:tcPr>
            <w:tcW w:w="1291" w:type="pct"/>
            <w:vAlign w:val="center"/>
          </w:tcPr>
          <w:p w14:paraId="15CD99C4" w14:textId="77777777" w:rsidR="00937B38" w:rsidRPr="003C3A1F" w:rsidRDefault="00937B38" w:rsidP="00937B38">
            <w:pPr>
              <w:pStyle w:val="TableText"/>
              <w:rPr>
                <w:color w:val="808080" w:themeColor="background1" w:themeShade="80"/>
                <w:sz w:val="20"/>
              </w:rPr>
            </w:pPr>
          </w:p>
        </w:tc>
      </w:tr>
      <w:tr w:rsidR="00141D80" w:rsidRPr="003C3A1F" w14:paraId="561A1658" w14:textId="77777777" w:rsidTr="00141D80">
        <w:trPr>
          <w:cantSplit/>
        </w:trPr>
        <w:tc>
          <w:tcPr>
            <w:tcW w:w="684" w:type="pct"/>
            <w:vAlign w:val="center"/>
          </w:tcPr>
          <w:p w14:paraId="471BD448" w14:textId="77777777" w:rsidR="00937B38" w:rsidRPr="003C3A1F" w:rsidRDefault="00937B38" w:rsidP="00937B38">
            <w:pPr>
              <w:pStyle w:val="TableText"/>
              <w:jc w:val="center"/>
              <w:rPr>
                <w:color w:val="808080" w:themeColor="background1" w:themeShade="80"/>
                <w:sz w:val="20"/>
              </w:rPr>
            </w:pPr>
          </w:p>
        </w:tc>
        <w:tc>
          <w:tcPr>
            <w:tcW w:w="566" w:type="pct"/>
            <w:vAlign w:val="center"/>
          </w:tcPr>
          <w:p w14:paraId="11AB9A36" w14:textId="77777777" w:rsidR="00937B38" w:rsidRPr="003C3A1F" w:rsidRDefault="00937B38" w:rsidP="00937B38">
            <w:pPr>
              <w:pStyle w:val="TableText"/>
              <w:jc w:val="center"/>
              <w:rPr>
                <w:color w:val="808080" w:themeColor="background1" w:themeShade="80"/>
                <w:sz w:val="20"/>
              </w:rPr>
            </w:pPr>
          </w:p>
        </w:tc>
        <w:tc>
          <w:tcPr>
            <w:tcW w:w="2459" w:type="pct"/>
            <w:vAlign w:val="center"/>
          </w:tcPr>
          <w:p w14:paraId="7F47CB1A" w14:textId="77777777" w:rsidR="00937B38" w:rsidRPr="003C3A1F" w:rsidRDefault="00937B38" w:rsidP="00937B38">
            <w:pPr>
              <w:pStyle w:val="TableText"/>
              <w:rPr>
                <w:color w:val="808080" w:themeColor="background1" w:themeShade="80"/>
                <w:sz w:val="20"/>
              </w:rPr>
            </w:pPr>
          </w:p>
        </w:tc>
        <w:tc>
          <w:tcPr>
            <w:tcW w:w="1291" w:type="pct"/>
            <w:vAlign w:val="center"/>
          </w:tcPr>
          <w:p w14:paraId="00479B36" w14:textId="77777777" w:rsidR="00937B38" w:rsidRPr="003C3A1F" w:rsidRDefault="00937B38" w:rsidP="00937B38">
            <w:pPr>
              <w:pStyle w:val="TableText"/>
              <w:rPr>
                <w:color w:val="808080" w:themeColor="background1" w:themeShade="80"/>
                <w:sz w:val="20"/>
              </w:rPr>
            </w:pPr>
          </w:p>
        </w:tc>
      </w:tr>
      <w:tr w:rsidR="00141D80" w:rsidRPr="003C3A1F" w14:paraId="6842D2D5" w14:textId="77777777" w:rsidTr="00141D80">
        <w:trPr>
          <w:cantSplit/>
        </w:trPr>
        <w:tc>
          <w:tcPr>
            <w:tcW w:w="684" w:type="pct"/>
            <w:vAlign w:val="center"/>
          </w:tcPr>
          <w:p w14:paraId="41D822DC" w14:textId="77777777" w:rsidR="00937B38" w:rsidRPr="003C3A1F" w:rsidRDefault="00937B38" w:rsidP="00937B38">
            <w:pPr>
              <w:pStyle w:val="TableText"/>
              <w:jc w:val="center"/>
              <w:rPr>
                <w:color w:val="808080" w:themeColor="background1" w:themeShade="80"/>
                <w:sz w:val="20"/>
              </w:rPr>
            </w:pPr>
          </w:p>
        </w:tc>
        <w:tc>
          <w:tcPr>
            <w:tcW w:w="566" w:type="pct"/>
            <w:vAlign w:val="center"/>
          </w:tcPr>
          <w:p w14:paraId="1BBE2193" w14:textId="77777777" w:rsidR="00937B38" w:rsidRPr="003C3A1F" w:rsidRDefault="00937B38" w:rsidP="00937B38">
            <w:pPr>
              <w:pStyle w:val="TableText"/>
              <w:jc w:val="center"/>
              <w:rPr>
                <w:color w:val="808080" w:themeColor="background1" w:themeShade="80"/>
                <w:sz w:val="20"/>
              </w:rPr>
            </w:pPr>
          </w:p>
        </w:tc>
        <w:tc>
          <w:tcPr>
            <w:tcW w:w="2459" w:type="pct"/>
            <w:vAlign w:val="center"/>
          </w:tcPr>
          <w:p w14:paraId="681ABB19" w14:textId="77777777" w:rsidR="00937B38" w:rsidRPr="003C3A1F" w:rsidRDefault="00937B38" w:rsidP="00937B38">
            <w:pPr>
              <w:pStyle w:val="TableText"/>
              <w:rPr>
                <w:color w:val="808080" w:themeColor="background1" w:themeShade="80"/>
                <w:sz w:val="20"/>
              </w:rPr>
            </w:pPr>
          </w:p>
        </w:tc>
        <w:tc>
          <w:tcPr>
            <w:tcW w:w="1291" w:type="pct"/>
            <w:vAlign w:val="center"/>
          </w:tcPr>
          <w:p w14:paraId="64889ED9" w14:textId="77777777" w:rsidR="00937B38" w:rsidRPr="003C3A1F" w:rsidRDefault="00937B38" w:rsidP="00937B38">
            <w:pPr>
              <w:pStyle w:val="TableText"/>
              <w:rPr>
                <w:color w:val="808080" w:themeColor="background1" w:themeShade="80"/>
                <w:sz w:val="20"/>
              </w:rPr>
            </w:pPr>
          </w:p>
        </w:tc>
      </w:tr>
      <w:tr w:rsidR="00141D80" w:rsidRPr="003C3A1F" w14:paraId="38049D6E" w14:textId="77777777" w:rsidTr="00141D80">
        <w:trPr>
          <w:cantSplit/>
        </w:trPr>
        <w:tc>
          <w:tcPr>
            <w:tcW w:w="684" w:type="pct"/>
            <w:vAlign w:val="center"/>
          </w:tcPr>
          <w:p w14:paraId="669F13B6" w14:textId="77777777" w:rsidR="00937B38" w:rsidRPr="003C3A1F" w:rsidRDefault="00937B38" w:rsidP="00937B38">
            <w:pPr>
              <w:pStyle w:val="TableText"/>
              <w:jc w:val="center"/>
              <w:rPr>
                <w:color w:val="808080" w:themeColor="background1" w:themeShade="80"/>
                <w:sz w:val="20"/>
              </w:rPr>
            </w:pPr>
          </w:p>
        </w:tc>
        <w:tc>
          <w:tcPr>
            <w:tcW w:w="566" w:type="pct"/>
            <w:vAlign w:val="center"/>
          </w:tcPr>
          <w:p w14:paraId="7FC42141" w14:textId="77777777" w:rsidR="00937B38" w:rsidRPr="003C3A1F" w:rsidRDefault="00937B38" w:rsidP="00937B38">
            <w:pPr>
              <w:pStyle w:val="TableText"/>
              <w:jc w:val="center"/>
              <w:rPr>
                <w:color w:val="808080" w:themeColor="background1" w:themeShade="80"/>
                <w:sz w:val="20"/>
              </w:rPr>
            </w:pPr>
          </w:p>
        </w:tc>
        <w:tc>
          <w:tcPr>
            <w:tcW w:w="2459" w:type="pct"/>
            <w:vAlign w:val="center"/>
          </w:tcPr>
          <w:p w14:paraId="223CA949" w14:textId="77777777" w:rsidR="00937B38" w:rsidRPr="003C3A1F" w:rsidRDefault="00937B38" w:rsidP="00937B38">
            <w:pPr>
              <w:pStyle w:val="TableText"/>
              <w:rPr>
                <w:color w:val="808080" w:themeColor="background1" w:themeShade="80"/>
                <w:sz w:val="20"/>
              </w:rPr>
            </w:pPr>
          </w:p>
        </w:tc>
        <w:tc>
          <w:tcPr>
            <w:tcW w:w="1291" w:type="pct"/>
            <w:vAlign w:val="center"/>
          </w:tcPr>
          <w:p w14:paraId="0C3713F0" w14:textId="77777777" w:rsidR="00937B38" w:rsidRPr="003C3A1F" w:rsidRDefault="00937B38" w:rsidP="00937B38">
            <w:pPr>
              <w:pStyle w:val="TableText"/>
              <w:rPr>
                <w:color w:val="808080" w:themeColor="background1" w:themeShade="80"/>
                <w:sz w:val="20"/>
              </w:rPr>
            </w:pPr>
          </w:p>
        </w:tc>
      </w:tr>
      <w:tr w:rsidR="00141D80" w:rsidRPr="003C3A1F" w14:paraId="26D2AFB3" w14:textId="77777777" w:rsidTr="00141D80">
        <w:trPr>
          <w:cantSplit/>
        </w:trPr>
        <w:tc>
          <w:tcPr>
            <w:tcW w:w="684" w:type="pct"/>
            <w:vAlign w:val="center"/>
          </w:tcPr>
          <w:p w14:paraId="24184421" w14:textId="77777777" w:rsidR="00937B38" w:rsidRPr="003C3A1F" w:rsidRDefault="00937B38" w:rsidP="00937B38">
            <w:pPr>
              <w:pStyle w:val="TableText"/>
              <w:jc w:val="center"/>
              <w:rPr>
                <w:color w:val="808080" w:themeColor="background1" w:themeShade="80"/>
                <w:sz w:val="20"/>
              </w:rPr>
            </w:pPr>
          </w:p>
        </w:tc>
        <w:tc>
          <w:tcPr>
            <w:tcW w:w="566" w:type="pct"/>
            <w:vAlign w:val="center"/>
          </w:tcPr>
          <w:p w14:paraId="51FA5E2F" w14:textId="77777777" w:rsidR="00937B38" w:rsidRPr="003C3A1F" w:rsidRDefault="00937B38" w:rsidP="00937B38">
            <w:pPr>
              <w:pStyle w:val="TableText"/>
              <w:jc w:val="center"/>
              <w:rPr>
                <w:color w:val="808080" w:themeColor="background1" w:themeShade="80"/>
                <w:sz w:val="20"/>
              </w:rPr>
            </w:pPr>
          </w:p>
        </w:tc>
        <w:tc>
          <w:tcPr>
            <w:tcW w:w="2459" w:type="pct"/>
            <w:vAlign w:val="center"/>
          </w:tcPr>
          <w:p w14:paraId="0CFC13C2" w14:textId="77777777" w:rsidR="00937B38" w:rsidRPr="003C3A1F" w:rsidRDefault="00937B38" w:rsidP="00937B38">
            <w:pPr>
              <w:pStyle w:val="TableText"/>
              <w:rPr>
                <w:color w:val="808080" w:themeColor="background1" w:themeShade="80"/>
                <w:sz w:val="20"/>
              </w:rPr>
            </w:pPr>
          </w:p>
        </w:tc>
        <w:tc>
          <w:tcPr>
            <w:tcW w:w="1291" w:type="pct"/>
            <w:vAlign w:val="center"/>
          </w:tcPr>
          <w:p w14:paraId="3D8EB56B" w14:textId="77777777" w:rsidR="00937B38" w:rsidRPr="003C3A1F" w:rsidRDefault="00937B38" w:rsidP="00937B38">
            <w:pPr>
              <w:pStyle w:val="TableText"/>
              <w:rPr>
                <w:color w:val="808080" w:themeColor="background1" w:themeShade="80"/>
                <w:sz w:val="20"/>
              </w:rPr>
            </w:pPr>
          </w:p>
        </w:tc>
      </w:tr>
      <w:tr w:rsidR="00141D80" w:rsidRPr="003C3A1F" w14:paraId="287E474A" w14:textId="77777777" w:rsidTr="00141D80">
        <w:trPr>
          <w:cantSplit/>
        </w:trPr>
        <w:tc>
          <w:tcPr>
            <w:tcW w:w="684" w:type="pct"/>
            <w:vAlign w:val="center"/>
          </w:tcPr>
          <w:p w14:paraId="7BAB3A18" w14:textId="77777777" w:rsidR="00937B38" w:rsidRPr="003C3A1F" w:rsidRDefault="00937B38" w:rsidP="00937B38">
            <w:pPr>
              <w:pStyle w:val="TableText"/>
              <w:jc w:val="center"/>
              <w:rPr>
                <w:color w:val="808080" w:themeColor="background1" w:themeShade="80"/>
                <w:sz w:val="20"/>
              </w:rPr>
            </w:pPr>
          </w:p>
        </w:tc>
        <w:tc>
          <w:tcPr>
            <w:tcW w:w="566" w:type="pct"/>
            <w:vAlign w:val="center"/>
          </w:tcPr>
          <w:p w14:paraId="72E0A347" w14:textId="77777777" w:rsidR="00937B38" w:rsidRPr="003C3A1F" w:rsidRDefault="00937B38" w:rsidP="00937B38">
            <w:pPr>
              <w:pStyle w:val="TableText"/>
              <w:jc w:val="center"/>
              <w:rPr>
                <w:color w:val="808080" w:themeColor="background1" w:themeShade="80"/>
                <w:sz w:val="20"/>
              </w:rPr>
            </w:pPr>
          </w:p>
        </w:tc>
        <w:tc>
          <w:tcPr>
            <w:tcW w:w="2459" w:type="pct"/>
            <w:vAlign w:val="center"/>
          </w:tcPr>
          <w:p w14:paraId="2EE4BEAC" w14:textId="77777777" w:rsidR="00937B38" w:rsidRPr="003C3A1F" w:rsidRDefault="00937B38" w:rsidP="00937B38">
            <w:pPr>
              <w:pStyle w:val="TableText"/>
              <w:rPr>
                <w:color w:val="808080" w:themeColor="background1" w:themeShade="80"/>
                <w:sz w:val="20"/>
              </w:rPr>
            </w:pPr>
          </w:p>
        </w:tc>
        <w:tc>
          <w:tcPr>
            <w:tcW w:w="1291" w:type="pct"/>
            <w:vAlign w:val="center"/>
          </w:tcPr>
          <w:p w14:paraId="1873AB45" w14:textId="77777777" w:rsidR="00937B38" w:rsidRPr="003C3A1F" w:rsidRDefault="00937B38" w:rsidP="00937B38">
            <w:pPr>
              <w:pStyle w:val="TableText"/>
              <w:rPr>
                <w:color w:val="808080" w:themeColor="background1" w:themeShade="80"/>
                <w:sz w:val="20"/>
              </w:rPr>
            </w:pPr>
          </w:p>
        </w:tc>
      </w:tr>
    </w:tbl>
    <w:p w14:paraId="0F81B7D4" w14:textId="77777777" w:rsidR="00492C36" w:rsidRPr="00141D80" w:rsidRDefault="00492C36">
      <w:pPr>
        <w:rPr>
          <w:rFonts w:ascii="Arial" w:hAnsi="Arial" w:cs="Arial"/>
          <w:b/>
          <w:color w:val="568278" w:themeColor="accent5" w:themeShade="BF"/>
          <w:sz w:val="2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538"/>
        <w:gridCol w:w="1118"/>
        <w:gridCol w:w="2739"/>
        <w:gridCol w:w="2609"/>
        <w:gridCol w:w="2786"/>
      </w:tblGrid>
      <w:tr w:rsidR="00350115" w:rsidRPr="003C3A1F" w14:paraId="100203D1" w14:textId="77777777" w:rsidTr="00350115">
        <w:trPr>
          <w:cantSplit/>
          <w:trHeight w:val="431"/>
          <w:tblHeader/>
        </w:trPr>
        <w:tc>
          <w:tcPr>
            <w:tcW w:w="5000" w:type="pct"/>
            <w:gridSpan w:val="5"/>
            <w:shd w:val="clear" w:color="auto" w:fill="7BA79D" w:themeFill="accent5"/>
            <w:vAlign w:val="center"/>
          </w:tcPr>
          <w:p w14:paraId="7E76009A" w14:textId="77777777" w:rsidR="00350115" w:rsidRDefault="00350115" w:rsidP="009C7CF7">
            <w:pPr>
              <w:pStyle w:val="TableHeading"/>
              <w:jc w:val="center"/>
              <w:rPr>
                <w:color w:val="FFFFFF" w:themeColor="background1"/>
                <w:sz w:val="20"/>
              </w:rPr>
            </w:pPr>
            <w:r>
              <w:rPr>
                <w:color w:val="FFFFFF" w:themeColor="background1"/>
                <w:sz w:val="20"/>
              </w:rPr>
              <w:t>APROVAÇÃO</w:t>
            </w:r>
          </w:p>
        </w:tc>
      </w:tr>
      <w:tr w:rsidR="00141D80" w:rsidRPr="003C3A1F" w14:paraId="24DE8131" w14:textId="77777777" w:rsidTr="00141D80">
        <w:trPr>
          <w:cantSplit/>
          <w:trHeight w:val="340"/>
          <w:tblHeader/>
        </w:trPr>
        <w:tc>
          <w:tcPr>
            <w:tcW w:w="713" w:type="pct"/>
            <w:shd w:val="clear" w:color="auto" w:fill="E4EDEB" w:themeFill="accent5" w:themeFillTint="33"/>
            <w:vAlign w:val="bottom"/>
          </w:tcPr>
          <w:p w14:paraId="385923BF" w14:textId="77777777" w:rsidR="00350115" w:rsidRPr="003C3A1F" w:rsidRDefault="00350115" w:rsidP="009C7CF7">
            <w:pPr>
              <w:pStyle w:val="TableHeading"/>
              <w:jc w:val="center"/>
              <w:rPr>
                <w:color w:val="568278" w:themeColor="accent5" w:themeShade="BF"/>
                <w:sz w:val="20"/>
              </w:rPr>
            </w:pPr>
            <w:r>
              <w:rPr>
                <w:color w:val="568278" w:themeColor="accent5" w:themeShade="BF"/>
                <w:sz w:val="20"/>
              </w:rPr>
              <w:t>DATA</w:t>
            </w:r>
          </w:p>
        </w:tc>
        <w:tc>
          <w:tcPr>
            <w:tcW w:w="518" w:type="pct"/>
            <w:shd w:val="clear" w:color="auto" w:fill="E4EDEB" w:themeFill="accent5" w:themeFillTint="33"/>
            <w:vAlign w:val="bottom"/>
          </w:tcPr>
          <w:p w14:paraId="4EBD206A" w14:textId="77777777" w:rsidR="00350115" w:rsidRPr="003C3A1F" w:rsidRDefault="00350115" w:rsidP="009C7CF7">
            <w:pPr>
              <w:pStyle w:val="TableHeading"/>
              <w:jc w:val="center"/>
              <w:rPr>
                <w:color w:val="568278" w:themeColor="accent5" w:themeShade="BF"/>
                <w:sz w:val="20"/>
              </w:rPr>
            </w:pPr>
            <w:r>
              <w:rPr>
                <w:color w:val="568278" w:themeColor="accent5" w:themeShade="BF"/>
                <w:sz w:val="20"/>
              </w:rPr>
              <w:t>VERSÃO</w:t>
            </w:r>
          </w:p>
        </w:tc>
        <w:tc>
          <w:tcPr>
            <w:tcW w:w="1269" w:type="pct"/>
            <w:shd w:val="clear" w:color="auto" w:fill="E4EDEB" w:themeFill="accent5" w:themeFillTint="33"/>
            <w:vAlign w:val="bottom"/>
          </w:tcPr>
          <w:p w14:paraId="48916E08" w14:textId="77777777" w:rsidR="00350115" w:rsidRPr="003C3A1F" w:rsidRDefault="00350115" w:rsidP="009C7CF7">
            <w:pPr>
              <w:pStyle w:val="TableHeading"/>
              <w:jc w:val="center"/>
              <w:rPr>
                <w:color w:val="568278" w:themeColor="accent5" w:themeShade="BF"/>
                <w:sz w:val="20"/>
              </w:rPr>
            </w:pPr>
            <w:r>
              <w:rPr>
                <w:color w:val="568278" w:themeColor="accent5" w:themeShade="BF"/>
                <w:sz w:val="20"/>
              </w:rPr>
              <w:t>NOME</w:t>
            </w:r>
          </w:p>
        </w:tc>
        <w:tc>
          <w:tcPr>
            <w:tcW w:w="1209" w:type="pct"/>
            <w:shd w:val="clear" w:color="auto" w:fill="E4EDEB" w:themeFill="accent5" w:themeFillTint="33"/>
            <w:vAlign w:val="bottom"/>
          </w:tcPr>
          <w:p w14:paraId="0E36F57D" w14:textId="77777777" w:rsidR="00350115" w:rsidRPr="003C3A1F" w:rsidRDefault="00350115" w:rsidP="009C7CF7">
            <w:pPr>
              <w:pStyle w:val="TableHeading"/>
              <w:jc w:val="center"/>
              <w:rPr>
                <w:color w:val="568278" w:themeColor="accent5" w:themeShade="BF"/>
                <w:sz w:val="20"/>
              </w:rPr>
            </w:pPr>
            <w:r>
              <w:rPr>
                <w:color w:val="568278" w:themeColor="accent5" w:themeShade="BF"/>
                <w:sz w:val="20"/>
              </w:rPr>
              <w:t>CARGO</w:t>
            </w:r>
          </w:p>
        </w:tc>
        <w:tc>
          <w:tcPr>
            <w:tcW w:w="1291" w:type="pct"/>
            <w:shd w:val="clear" w:color="auto" w:fill="E4EDEB" w:themeFill="accent5" w:themeFillTint="33"/>
          </w:tcPr>
          <w:p w14:paraId="6D7461F2" w14:textId="77777777" w:rsidR="00350115" w:rsidRDefault="00350115" w:rsidP="009C7CF7">
            <w:pPr>
              <w:pStyle w:val="TableHeading"/>
              <w:jc w:val="center"/>
              <w:rPr>
                <w:color w:val="568278" w:themeColor="accent5" w:themeShade="BF"/>
                <w:sz w:val="20"/>
              </w:rPr>
            </w:pPr>
            <w:r>
              <w:rPr>
                <w:color w:val="568278" w:themeColor="accent5" w:themeShade="BF"/>
                <w:sz w:val="20"/>
              </w:rPr>
              <w:t>ASSINATURA</w:t>
            </w:r>
          </w:p>
        </w:tc>
      </w:tr>
      <w:tr w:rsidR="00141D80" w:rsidRPr="003C3A1F" w14:paraId="0620C455" w14:textId="77777777" w:rsidTr="00141D80">
        <w:trPr>
          <w:cantSplit/>
          <w:trHeight w:val="340"/>
        </w:trPr>
        <w:tc>
          <w:tcPr>
            <w:tcW w:w="713" w:type="pct"/>
            <w:vAlign w:val="center"/>
          </w:tcPr>
          <w:p w14:paraId="070F0D72" w14:textId="77777777" w:rsidR="00350115" w:rsidRPr="003C3A1F" w:rsidRDefault="00350115" w:rsidP="009C7CF7">
            <w:pPr>
              <w:pStyle w:val="TableText"/>
              <w:jc w:val="center"/>
              <w:rPr>
                <w:color w:val="808080" w:themeColor="background1" w:themeShade="80"/>
                <w:sz w:val="20"/>
              </w:rPr>
            </w:pPr>
          </w:p>
        </w:tc>
        <w:tc>
          <w:tcPr>
            <w:tcW w:w="518" w:type="pct"/>
            <w:vAlign w:val="center"/>
          </w:tcPr>
          <w:p w14:paraId="67837D51" w14:textId="77777777" w:rsidR="00350115" w:rsidRPr="003C3A1F" w:rsidRDefault="00350115" w:rsidP="009C7CF7">
            <w:pPr>
              <w:pStyle w:val="TableText"/>
              <w:jc w:val="center"/>
              <w:rPr>
                <w:color w:val="808080" w:themeColor="background1" w:themeShade="80"/>
                <w:sz w:val="20"/>
              </w:rPr>
            </w:pPr>
          </w:p>
        </w:tc>
        <w:tc>
          <w:tcPr>
            <w:tcW w:w="1269" w:type="pct"/>
            <w:vAlign w:val="center"/>
          </w:tcPr>
          <w:p w14:paraId="3A6B8164" w14:textId="77777777" w:rsidR="00350115" w:rsidRPr="003C3A1F" w:rsidRDefault="00350115" w:rsidP="009C7CF7">
            <w:pPr>
              <w:pStyle w:val="TableText"/>
              <w:rPr>
                <w:color w:val="808080" w:themeColor="background1" w:themeShade="80"/>
                <w:sz w:val="20"/>
              </w:rPr>
            </w:pPr>
          </w:p>
        </w:tc>
        <w:tc>
          <w:tcPr>
            <w:tcW w:w="1209" w:type="pct"/>
            <w:vAlign w:val="center"/>
          </w:tcPr>
          <w:p w14:paraId="494FA18F" w14:textId="77777777" w:rsidR="00350115" w:rsidRPr="003C3A1F" w:rsidRDefault="00350115" w:rsidP="009C7CF7">
            <w:pPr>
              <w:pStyle w:val="TableText"/>
              <w:rPr>
                <w:color w:val="808080" w:themeColor="background1" w:themeShade="80"/>
                <w:sz w:val="20"/>
              </w:rPr>
            </w:pPr>
          </w:p>
        </w:tc>
        <w:tc>
          <w:tcPr>
            <w:tcW w:w="1291" w:type="pct"/>
          </w:tcPr>
          <w:p w14:paraId="0EF5C8B0" w14:textId="77777777" w:rsidR="00350115" w:rsidRPr="003C3A1F" w:rsidRDefault="00350115" w:rsidP="009C7CF7">
            <w:pPr>
              <w:pStyle w:val="TableText"/>
              <w:rPr>
                <w:color w:val="808080" w:themeColor="background1" w:themeShade="80"/>
                <w:sz w:val="20"/>
              </w:rPr>
            </w:pPr>
          </w:p>
        </w:tc>
      </w:tr>
      <w:tr w:rsidR="00141D80" w:rsidRPr="003C3A1F" w14:paraId="58493F81" w14:textId="77777777" w:rsidTr="00141D80">
        <w:trPr>
          <w:cantSplit/>
          <w:trHeight w:val="340"/>
        </w:trPr>
        <w:tc>
          <w:tcPr>
            <w:tcW w:w="713" w:type="pct"/>
            <w:vAlign w:val="center"/>
          </w:tcPr>
          <w:p w14:paraId="3218B3CB" w14:textId="77777777" w:rsidR="00350115" w:rsidRPr="003C3A1F" w:rsidRDefault="00350115" w:rsidP="009C7CF7">
            <w:pPr>
              <w:pStyle w:val="TableText"/>
              <w:jc w:val="center"/>
              <w:rPr>
                <w:color w:val="808080" w:themeColor="background1" w:themeShade="80"/>
                <w:sz w:val="20"/>
              </w:rPr>
            </w:pPr>
          </w:p>
        </w:tc>
        <w:tc>
          <w:tcPr>
            <w:tcW w:w="518" w:type="pct"/>
            <w:vAlign w:val="center"/>
          </w:tcPr>
          <w:p w14:paraId="78B62E16" w14:textId="77777777" w:rsidR="00350115" w:rsidRPr="003C3A1F" w:rsidRDefault="00350115" w:rsidP="009C7CF7">
            <w:pPr>
              <w:pStyle w:val="TableText"/>
              <w:jc w:val="center"/>
              <w:rPr>
                <w:color w:val="808080" w:themeColor="background1" w:themeShade="80"/>
                <w:sz w:val="20"/>
              </w:rPr>
            </w:pPr>
          </w:p>
        </w:tc>
        <w:tc>
          <w:tcPr>
            <w:tcW w:w="1269" w:type="pct"/>
            <w:vAlign w:val="center"/>
          </w:tcPr>
          <w:p w14:paraId="0012FCCE" w14:textId="77777777" w:rsidR="00350115" w:rsidRPr="003C3A1F" w:rsidRDefault="00350115" w:rsidP="009C7CF7">
            <w:pPr>
              <w:pStyle w:val="TableText"/>
              <w:rPr>
                <w:color w:val="808080" w:themeColor="background1" w:themeShade="80"/>
                <w:sz w:val="20"/>
              </w:rPr>
            </w:pPr>
          </w:p>
        </w:tc>
        <w:tc>
          <w:tcPr>
            <w:tcW w:w="1209" w:type="pct"/>
            <w:vAlign w:val="center"/>
          </w:tcPr>
          <w:p w14:paraId="73791338" w14:textId="77777777" w:rsidR="00350115" w:rsidRPr="003C3A1F" w:rsidRDefault="00350115" w:rsidP="009C7CF7">
            <w:pPr>
              <w:pStyle w:val="TableText"/>
              <w:rPr>
                <w:color w:val="808080" w:themeColor="background1" w:themeShade="80"/>
                <w:sz w:val="20"/>
              </w:rPr>
            </w:pPr>
          </w:p>
        </w:tc>
        <w:tc>
          <w:tcPr>
            <w:tcW w:w="1291" w:type="pct"/>
          </w:tcPr>
          <w:p w14:paraId="06E347E1" w14:textId="77777777" w:rsidR="00350115" w:rsidRPr="003C3A1F" w:rsidRDefault="00350115" w:rsidP="009C7CF7">
            <w:pPr>
              <w:pStyle w:val="TableText"/>
              <w:rPr>
                <w:color w:val="808080" w:themeColor="background1" w:themeShade="80"/>
                <w:sz w:val="20"/>
              </w:rPr>
            </w:pPr>
          </w:p>
        </w:tc>
      </w:tr>
      <w:tr w:rsidR="00141D80" w:rsidRPr="003C3A1F" w14:paraId="63A616C4" w14:textId="77777777" w:rsidTr="00141D80">
        <w:trPr>
          <w:cantSplit/>
          <w:trHeight w:val="340"/>
        </w:trPr>
        <w:tc>
          <w:tcPr>
            <w:tcW w:w="713" w:type="pct"/>
            <w:vAlign w:val="center"/>
          </w:tcPr>
          <w:p w14:paraId="0D161D9F" w14:textId="77777777" w:rsidR="00350115" w:rsidRPr="003C3A1F" w:rsidRDefault="00350115" w:rsidP="009C7CF7">
            <w:pPr>
              <w:pStyle w:val="TableText"/>
              <w:jc w:val="center"/>
              <w:rPr>
                <w:color w:val="808080" w:themeColor="background1" w:themeShade="80"/>
                <w:sz w:val="20"/>
              </w:rPr>
            </w:pPr>
          </w:p>
        </w:tc>
        <w:tc>
          <w:tcPr>
            <w:tcW w:w="518" w:type="pct"/>
            <w:vAlign w:val="center"/>
          </w:tcPr>
          <w:p w14:paraId="247B0380" w14:textId="77777777" w:rsidR="00350115" w:rsidRPr="003C3A1F" w:rsidRDefault="00350115" w:rsidP="009C7CF7">
            <w:pPr>
              <w:pStyle w:val="TableText"/>
              <w:jc w:val="center"/>
              <w:rPr>
                <w:color w:val="808080" w:themeColor="background1" w:themeShade="80"/>
                <w:sz w:val="20"/>
              </w:rPr>
            </w:pPr>
          </w:p>
        </w:tc>
        <w:tc>
          <w:tcPr>
            <w:tcW w:w="1269" w:type="pct"/>
            <w:vAlign w:val="center"/>
          </w:tcPr>
          <w:p w14:paraId="1E421BD2" w14:textId="77777777" w:rsidR="00350115" w:rsidRPr="003C3A1F" w:rsidRDefault="00350115" w:rsidP="009C7CF7">
            <w:pPr>
              <w:pStyle w:val="TableText"/>
              <w:rPr>
                <w:color w:val="808080" w:themeColor="background1" w:themeShade="80"/>
                <w:sz w:val="20"/>
              </w:rPr>
            </w:pPr>
          </w:p>
        </w:tc>
        <w:tc>
          <w:tcPr>
            <w:tcW w:w="1209" w:type="pct"/>
            <w:vAlign w:val="center"/>
          </w:tcPr>
          <w:p w14:paraId="6932045A" w14:textId="77777777" w:rsidR="00350115" w:rsidRPr="003C3A1F" w:rsidRDefault="00350115" w:rsidP="009C7CF7">
            <w:pPr>
              <w:pStyle w:val="TableText"/>
              <w:rPr>
                <w:color w:val="808080" w:themeColor="background1" w:themeShade="80"/>
                <w:sz w:val="20"/>
              </w:rPr>
            </w:pPr>
          </w:p>
        </w:tc>
        <w:tc>
          <w:tcPr>
            <w:tcW w:w="1291" w:type="pct"/>
          </w:tcPr>
          <w:p w14:paraId="3EDDF252" w14:textId="77777777" w:rsidR="00350115" w:rsidRPr="003C3A1F" w:rsidRDefault="00350115" w:rsidP="009C7CF7">
            <w:pPr>
              <w:pStyle w:val="TableText"/>
              <w:rPr>
                <w:color w:val="808080" w:themeColor="background1" w:themeShade="80"/>
                <w:sz w:val="20"/>
              </w:rPr>
            </w:pPr>
          </w:p>
        </w:tc>
      </w:tr>
      <w:tr w:rsidR="00141D80" w:rsidRPr="003C3A1F" w14:paraId="5DF21003" w14:textId="77777777" w:rsidTr="00141D80">
        <w:trPr>
          <w:cantSplit/>
          <w:trHeight w:val="340"/>
        </w:trPr>
        <w:tc>
          <w:tcPr>
            <w:tcW w:w="713" w:type="pct"/>
            <w:vAlign w:val="center"/>
          </w:tcPr>
          <w:p w14:paraId="75C45B61" w14:textId="77777777" w:rsidR="00350115" w:rsidRPr="003C3A1F" w:rsidRDefault="00350115" w:rsidP="009C7CF7">
            <w:pPr>
              <w:pStyle w:val="TableText"/>
              <w:jc w:val="center"/>
              <w:rPr>
                <w:color w:val="808080" w:themeColor="background1" w:themeShade="80"/>
                <w:sz w:val="20"/>
              </w:rPr>
            </w:pPr>
          </w:p>
        </w:tc>
        <w:tc>
          <w:tcPr>
            <w:tcW w:w="518" w:type="pct"/>
            <w:vAlign w:val="center"/>
          </w:tcPr>
          <w:p w14:paraId="08F293F3" w14:textId="77777777" w:rsidR="00350115" w:rsidRPr="003C3A1F" w:rsidRDefault="00350115" w:rsidP="009C7CF7">
            <w:pPr>
              <w:pStyle w:val="TableText"/>
              <w:jc w:val="center"/>
              <w:rPr>
                <w:color w:val="808080" w:themeColor="background1" w:themeShade="80"/>
                <w:sz w:val="20"/>
              </w:rPr>
            </w:pPr>
          </w:p>
        </w:tc>
        <w:tc>
          <w:tcPr>
            <w:tcW w:w="1269" w:type="pct"/>
            <w:vAlign w:val="center"/>
          </w:tcPr>
          <w:p w14:paraId="5D22808E" w14:textId="77777777" w:rsidR="00350115" w:rsidRPr="003C3A1F" w:rsidRDefault="00350115" w:rsidP="009C7CF7">
            <w:pPr>
              <w:pStyle w:val="TableText"/>
              <w:rPr>
                <w:color w:val="808080" w:themeColor="background1" w:themeShade="80"/>
                <w:sz w:val="20"/>
              </w:rPr>
            </w:pPr>
          </w:p>
        </w:tc>
        <w:tc>
          <w:tcPr>
            <w:tcW w:w="1209" w:type="pct"/>
            <w:vAlign w:val="center"/>
          </w:tcPr>
          <w:p w14:paraId="0FAAB908" w14:textId="77777777" w:rsidR="00350115" w:rsidRPr="003C3A1F" w:rsidRDefault="00350115" w:rsidP="009C7CF7">
            <w:pPr>
              <w:pStyle w:val="TableText"/>
              <w:rPr>
                <w:color w:val="808080" w:themeColor="background1" w:themeShade="80"/>
                <w:sz w:val="20"/>
              </w:rPr>
            </w:pPr>
          </w:p>
        </w:tc>
        <w:tc>
          <w:tcPr>
            <w:tcW w:w="1291" w:type="pct"/>
          </w:tcPr>
          <w:p w14:paraId="23891B89" w14:textId="77777777" w:rsidR="00350115" w:rsidRPr="003C3A1F" w:rsidRDefault="00350115" w:rsidP="009C7CF7">
            <w:pPr>
              <w:pStyle w:val="TableText"/>
              <w:rPr>
                <w:color w:val="808080" w:themeColor="background1" w:themeShade="80"/>
                <w:sz w:val="20"/>
              </w:rPr>
            </w:pPr>
          </w:p>
        </w:tc>
      </w:tr>
      <w:tr w:rsidR="00141D80" w:rsidRPr="003C3A1F" w14:paraId="0CC2044C" w14:textId="77777777" w:rsidTr="00141D80">
        <w:trPr>
          <w:cantSplit/>
          <w:trHeight w:val="340"/>
        </w:trPr>
        <w:tc>
          <w:tcPr>
            <w:tcW w:w="713" w:type="pct"/>
            <w:vAlign w:val="center"/>
          </w:tcPr>
          <w:p w14:paraId="2A5D3A9A" w14:textId="77777777" w:rsidR="00350115" w:rsidRPr="003C3A1F" w:rsidRDefault="00350115" w:rsidP="009C7CF7">
            <w:pPr>
              <w:pStyle w:val="TableText"/>
              <w:jc w:val="center"/>
              <w:rPr>
                <w:color w:val="808080" w:themeColor="background1" w:themeShade="80"/>
                <w:sz w:val="20"/>
              </w:rPr>
            </w:pPr>
          </w:p>
        </w:tc>
        <w:tc>
          <w:tcPr>
            <w:tcW w:w="518" w:type="pct"/>
            <w:vAlign w:val="center"/>
          </w:tcPr>
          <w:p w14:paraId="559DF4EB" w14:textId="77777777" w:rsidR="00350115" w:rsidRPr="003C3A1F" w:rsidRDefault="00350115" w:rsidP="009C7CF7">
            <w:pPr>
              <w:pStyle w:val="TableText"/>
              <w:jc w:val="center"/>
              <w:rPr>
                <w:color w:val="808080" w:themeColor="background1" w:themeShade="80"/>
                <w:sz w:val="20"/>
              </w:rPr>
            </w:pPr>
          </w:p>
        </w:tc>
        <w:tc>
          <w:tcPr>
            <w:tcW w:w="1269" w:type="pct"/>
            <w:vAlign w:val="center"/>
          </w:tcPr>
          <w:p w14:paraId="27C9C672" w14:textId="77777777" w:rsidR="00350115" w:rsidRPr="003C3A1F" w:rsidRDefault="00350115" w:rsidP="009C7CF7">
            <w:pPr>
              <w:pStyle w:val="TableText"/>
              <w:rPr>
                <w:color w:val="808080" w:themeColor="background1" w:themeShade="80"/>
                <w:sz w:val="20"/>
              </w:rPr>
            </w:pPr>
          </w:p>
        </w:tc>
        <w:tc>
          <w:tcPr>
            <w:tcW w:w="1209" w:type="pct"/>
            <w:vAlign w:val="center"/>
          </w:tcPr>
          <w:p w14:paraId="02CECC8C" w14:textId="77777777" w:rsidR="00350115" w:rsidRPr="003C3A1F" w:rsidRDefault="00350115" w:rsidP="009C7CF7">
            <w:pPr>
              <w:pStyle w:val="TableText"/>
              <w:rPr>
                <w:color w:val="808080" w:themeColor="background1" w:themeShade="80"/>
                <w:sz w:val="20"/>
              </w:rPr>
            </w:pPr>
          </w:p>
        </w:tc>
        <w:tc>
          <w:tcPr>
            <w:tcW w:w="1291" w:type="pct"/>
          </w:tcPr>
          <w:p w14:paraId="5289D520" w14:textId="77777777" w:rsidR="00350115" w:rsidRPr="003C3A1F" w:rsidRDefault="00350115" w:rsidP="009C7CF7">
            <w:pPr>
              <w:pStyle w:val="TableText"/>
              <w:rPr>
                <w:color w:val="808080" w:themeColor="background1" w:themeShade="80"/>
                <w:sz w:val="20"/>
              </w:rPr>
            </w:pPr>
          </w:p>
        </w:tc>
      </w:tr>
      <w:tr w:rsidR="00141D80" w:rsidRPr="003C3A1F" w14:paraId="2124B18A" w14:textId="77777777" w:rsidTr="00141D80">
        <w:trPr>
          <w:cantSplit/>
          <w:trHeight w:val="340"/>
        </w:trPr>
        <w:tc>
          <w:tcPr>
            <w:tcW w:w="713" w:type="pct"/>
            <w:vAlign w:val="center"/>
          </w:tcPr>
          <w:p w14:paraId="0A2B8FA9" w14:textId="77777777" w:rsidR="00350115" w:rsidRPr="003C3A1F" w:rsidRDefault="00350115" w:rsidP="009C7CF7">
            <w:pPr>
              <w:pStyle w:val="TableText"/>
              <w:jc w:val="center"/>
              <w:rPr>
                <w:color w:val="808080" w:themeColor="background1" w:themeShade="80"/>
                <w:sz w:val="20"/>
              </w:rPr>
            </w:pPr>
          </w:p>
        </w:tc>
        <w:tc>
          <w:tcPr>
            <w:tcW w:w="518" w:type="pct"/>
            <w:vAlign w:val="center"/>
          </w:tcPr>
          <w:p w14:paraId="4432F4C6" w14:textId="77777777" w:rsidR="00350115" w:rsidRPr="003C3A1F" w:rsidRDefault="00350115" w:rsidP="009C7CF7">
            <w:pPr>
              <w:pStyle w:val="TableText"/>
              <w:jc w:val="center"/>
              <w:rPr>
                <w:color w:val="808080" w:themeColor="background1" w:themeShade="80"/>
                <w:sz w:val="20"/>
              </w:rPr>
            </w:pPr>
          </w:p>
        </w:tc>
        <w:tc>
          <w:tcPr>
            <w:tcW w:w="1269" w:type="pct"/>
            <w:vAlign w:val="center"/>
          </w:tcPr>
          <w:p w14:paraId="71E53A7A" w14:textId="77777777" w:rsidR="00350115" w:rsidRPr="003C3A1F" w:rsidRDefault="00350115" w:rsidP="009C7CF7">
            <w:pPr>
              <w:pStyle w:val="TableText"/>
              <w:rPr>
                <w:color w:val="808080" w:themeColor="background1" w:themeShade="80"/>
                <w:sz w:val="20"/>
              </w:rPr>
            </w:pPr>
          </w:p>
        </w:tc>
        <w:tc>
          <w:tcPr>
            <w:tcW w:w="1209" w:type="pct"/>
            <w:vAlign w:val="center"/>
          </w:tcPr>
          <w:p w14:paraId="02013F67" w14:textId="77777777" w:rsidR="00350115" w:rsidRPr="003C3A1F" w:rsidRDefault="00350115" w:rsidP="009C7CF7">
            <w:pPr>
              <w:pStyle w:val="TableText"/>
              <w:rPr>
                <w:color w:val="808080" w:themeColor="background1" w:themeShade="80"/>
                <w:sz w:val="20"/>
              </w:rPr>
            </w:pPr>
          </w:p>
        </w:tc>
        <w:tc>
          <w:tcPr>
            <w:tcW w:w="1291" w:type="pct"/>
          </w:tcPr>
          <w:p w14:paraId="04EA073F" w14:textId="77777777" w:rsidR="00350115" w:rsidRPr="003C3A1F" w:rsidRDefault="00350115" w:rsidP="009C7CF7">
            <w:pPr>
              <w:pStyle w:val="TableText"/>
              <w:rPr>
                <w:color w:val="808080" w:themeColor="background1" w:themeShade="80"/>
                <w:sz w:val="20"/>
              </w:rPr>
            </w:pPr>
          </w:p>
        </w:tc>
      </w:tr>
      <w:tr w:rsidR="00141D80" w:rsidRPr="003C3A1F" w14:paraId="4C6C2C85" w14:textId="77777777" w:rsidTr="00141D80">
        <w:trPr>
          <w:cantSplit/>
          <w:trHeight w:val="340"/>
        </w:trPr>
        <w:tc>
          <w:tcPr>
            <w:tcW w:w="713" w:type="pct"/>
            <w:vAlign w:val="center"/>
          </w:tcPr>
          <w:p w14:paraId="17BBC7B5" w14:textId="77777777" w:rsidR="00350115" w:rsidRPr="003C3A1F" w:rsidRDefault="00350115" w:rsidP="009C7CF7">
            <w:pPr>
              <w:pStyle w:val="TableText"/>
              <w:jc w:val="center"/>
              <w:rPr>
                <w:color w:val="808080" w:themeColor="background1" w:themeShade="80"/>
                <w:sz w:val="20"/>
              </w:rPr>
            </w:pPr>
          </w:p>
        </w:tc>
        <w:tc>
          <w:tcPr>
            <w:tcW w:w="518" w:type="pct"/>
            <w:vAlign w:val="center"/>
          </w:tcPr>
          <w:p w14:paraId="19E92F04" w14:textId="77777777" w:rsidR="00350115" w:rsidRPr="003C3A1F" w:rsidRDefault="00350115" w:rsidP="009C7CF7">
            <w:pPr>
              <w:pStyle w:val="TableText"/>
              <w:jc w:val="center"/>
              <w:rPr>
                <w:color w:val="808080" w:themeColor="background1" w:themeShade="80"/>
                <w:sz w:val="20"/>
              </w:rPr>
            </w:pPr>
          </w:p>
        </w:tc>
        <w:tc>
          <w:tcPr>
            <w:tcW w:w="1269" w:type="pct"/>
            <w:vAlign w:val="center"/>
          </w:tcPr>
          <w:p w14:paraId="21BD7223" w14:textId="77777777" w:rsidR="00350115" w:rsidRPr="003C3A1F" w:rsidRDefault="00350115" w:rsidP="009C7CF7">
            <w:pPr>
              <w:pStyle w:val="TableText"/>
              <w:rPr>
                <w:color w:val="808080" w:themeColor="background1" w:themeShade="80"/>
                <w:sz w:val="20"/>
              </w:rPr>
            </w:pPr>
          </w:p>
        </w:tc>
        <w:tc>
          <w:tcPr>
            <w:tcW w:w="1209" w:type="pct"/>
            <w:vAlign w:val="center"/>
          </w:tcPr>
          <w:p w14:paraId="7BD07FB4" w14:textId="77777777" w:rsidR="00350115" w:rsidRPr="003C3A1F" w:rsidRDefault="00350115" w:rsidP="009C7CF7">
            <w:pPr>
              <w:pStyle w:val="TableText"/>
              <w:rPr>
                <w:color w:val="808080" w:themeColor="background1" w:themeShade="80"/>
                <w:sz w:val="20"/>
              </w:rPr>
            </w:pPr>
          </w:p>
        </w:tc>
        <w:tc>
          <w:tcPr>
            <w:tcW w:w="1291" w:type="pct"/>
          </w:tcPr>
          <w:p w14:paraId="08C0182D" w14:textId="77777777" w:rsidR="00350115" w:rsidRPr="003C3A1F" w:rsidRDefault="00350115" w:rsidP="009C7CF7">
            <w:pPr>
              <w:pStyle w:val="TableText"/>
              <w:rPr>
                <w:color w:val="808080" w:themeColor="background1" w:themeShade="80"/>
                <w:sz w:val="20"/>
              </w:rPr>
            </w:pPr>
          </w:p>
        </w:tc>
      </w:tr>
    </w:tbl>
    <w:p w14:paraId="6CF4D0AB" w14:textId="77777777" w:rsidR="00350115" w:rsidRPr="00141D80" w:rsidRDefault="00350115">
      <w:pPr>
        <w:rPr>
          <w:rFonts w:ascii="Arial" w:hAnsi="Arial" w:cs="Arial"/>
          <w:b/>
          <w:color w:val="568278" w:themeColor="accent5" w:themeShade="BF"/>
          <w:sz w:val="22"/>
        </w:rPr>
      </w:pPr>
    </w:p>
    <w:tbl>
      <w:tblPr>
        <w:tblW w:w="4999"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2697"/>
        <w:gridCol w:w="2697"/>
        <w:gridCol w:w="2611"/>
        <w:gridCol w:w="2783"/>
      </w:tblGrid>
      <w:tr w:rsidR="00350115" w:rsidRPr="003C3A1F" w14:paraId="289B2C19" w14:textId="77777777" w:rsidTr="00350115">
        <w:trPr>
          <w:cantSplit/>
          <w:trHeight w:val="431"/>
          <w:tblHeader/>
        </w:trPr>
        <w:tc>
          <w:tcPr>
            <w:tcW w:w="5000" w:type="pct"/>
            <w:gridSpan w:val="4"/>
            <w:shd w:val="clear" w:color="auto" w:fill="7BA79D" w:themeFill="accent5"/>
            <w:vAlign w:val="center"/>
          </w:tcPr>
          <w:p w14:paraId="06F60E9C" w14:textId="77777777" w:rsidR="00350115" w:rsidRDefault="00350115" w:rsidP="009C7CF7">
            <w:pPr>
              <w:pStyle w:val="TableHeading"/>
              <w:jc w:val="center"/>
              <w:rPr>
                <w:color w:val="FFFFFF" w:themeColor="background1"/>
                <w:sz w:val="20"/>
              </w:rPr>
            </w:pPr>
            <w:r>
              <w:rPr>
                <w:color w:val="FFFFFF" w:themeColor="background1"/>
                <w:sz w:val="20"/>
              </w:rPr>
              <w:t>LISTA DE CIRCULAÇÃO</w:t>
            </w:r>
          </w:p>
        </w:tc>
      </w:tr>
      <w:tr w:rsidR="00141D80" w:rsidRPr="003C3A1F" w14:paraId="0E2CADC1" w14:textId="77777777" w:rsidTr="00141D80">
        <w:trPr>
          <w:cantSplit/>
          <w:trHeight w:val="340"/>
          <w:tblHeader/>
        </w:trPr>
        <w:tc>
          <w:tcPr>
            <w:tcW w:w="1250" w:type="pct"/>
            <w:shd w:val="clear" w:color="auto" w:fill="E4EDEB" w:themeFill="accent5" w:themeFillTint="33"/>
            <w:vAlign w:val="bottom"/>
          </w:tcPr>
          <w:p w14:paraId="63F7821D" w14:textId="77777777" w:rsidR="00350115" w:rsidRPr="003C3A1F" w:rsidRDefault="00350115" w:rsidP="00941161">
            <w:pPr>
              <w:pStyle w:val="TableHeading"/>
              <w:ind w:left="-113" w:right="-102"/>
              <w:jc w:val="center"/>
              <w:rPr>
                <w:color w:val="568278" w:themeColor="accent5" w:themeShade="BF"/>
                <w:sz w:val="20"/>
              </w:rPr>
            </w:pPr>
            <w:r>
              <w:rPr>
                <w:color w:val="568278" w:themeColor="accent5" w:themeShade="BF"/>
                <w:sz w:val="20"/>
              </w:rPr>
              <w:t>NOME DO DESTINATÁRIO</w:t>
            </w:r>
          </w:p>
        </w:tc>
        <w:tc>
          <w:tcPr>
            <w:tcW w:w="1250" w:type="pct"/>
            <w:tcBorders>
              <w:right w:val="thinThickThinMediumGap" w:sz="12" w:space="0" w:color="A6A6A6" w:themeColor="background1" w:themeShade="A6"/>
            </w:tcBorders>
            <w:shd w:val="clear" w:color="auto" w:fill="E4EDEB" w:themeFill="accent5" w:themeFillTint="33"/>
            <w:vAlign w:val="bottom"/>
          </w:tcPr>
          <w:p w14:paraId="294773DE" w14:textId="77777777" w:rsidR="00350115" w:rsidRPr="003C3A1F" w:rsidRDefault="00350115" w:rsidP="008E51F2">
            <w:pPr>
              <w:pStyle w:val="TableHeading"/>
              <w:jc w:val="center"/>
              <w:rPr>
                <w:color w:val="568278" w:themeColor="accent5" w:themeShade="BF"/>
                <w:sz w:val="20"/>
              </w:rPr>
            </w:pPr>
            <w:r>
              <w:rPr>
                <w:color w:val="568278" w:themeColor="accent5" w:themeShade="BF"/>
                <w:sz w:val="20"/>
              </w:rPr>
              <w:t>ORGANIZAÇÃO</w:t>
            </w:r>
          </w:p>
        </w:tc>
        <w:tc>
          <w:tcPr>
            <w:tcW w:w="1210" w:type="pct"/>
            <w:tcBorders>
              <w:left w:val="thinThickThinMediumGap" w:sz="12" w:space="0" w:color="A6A6A6" w:themeColor="background1" w:themeShade="A6"/>
            </w:tcBorders>
            <w:shd w:val="clear" w:color="auto" w:fill="E4EDEB" w:themeFill="accent5" w:themeFillTint="33"/>
            <w:vAlign w:val="bottom"/>
          </w:tcPr>
          <w:p w14:paraId="3534E39E" w14:textId="77777777" w:rsidR="00350115" w:rsidRPr="00941161" w:rsidRDefault="00350115" w:rsidP="00941161">
            <w:pPr>
              <w:pStyle w:val="TableHeading"/>
              <w:ind w:left="-121" w:right="-179"/>
              <w:jc w:val="center"/>
              <w:rPr>
                <w:color w:val="568278" w:themeColor="accent5" w:themeShade="BF"/>
                <w:spacing w:val="-4"/>
                <w:sz w:val="20"/>
              </w:rPr>
            </w:pPr>
            <w:r w:rsidRPr="00941161">
              <w:rPr>
                <w:color w:val="568278" w:themeColor="accent5" w:themeShade="BF"/>
                <w:spacing w:val="-4"/>
                <w:sz w:val="20"/>
              </w:rPr>
              <w:t>NOME DO DESTINATÁRIO</w:t>
            </w:r>
          </w:p>
        </w:tc>
        <w:tc>
          <w:tcPr>
            <w:tcW w:w="1290" w:type="pct"/>
            <w:shd w:val="clear" w:color="auto" w:fill="E4EDEB" w:themeFill="accent5" w:themeFillTint="33"/>
            <w:vAlign w:val="bottom"/>
          </w:tcPr>
          <w:p w14:paraId="490CE151" w14:textId="77777777" w:rsidR="00350115" w:rsidRPr="003C3A1F" w:rsidRDefault="00350115" w:rsidP="009C7CF7">
            <w:pPr>
              <w:pStyle w:val="TableHeading"/>
              <w:jc w:val="center"/>
              <w:rPr>
                <w:color w:val="568278" w:themeColor="accent5" w:themeShade="BF"/>
                <w:sz w:val="20"/>
              </w:rPr>
            </w:pPr>
            <w:r>
              <w:rPr>
                <w:color w:val="568278" w:themeColor="accent5" w:themeShade="BF"/>
                <w:sz w:val="20"/>
              </w:rPr>
              <w:t>ORGANIZAÇÃO</w:t>
            </w:r>
          </w:p>
        </w:tc>
      </w:tr>
      <w:tr w:rsidR="00141D80" w:rsidRPr="003C3A1F" w14:paraId="7910B094" w14:textId="77777777" w:rsidTr="00141D80">
        <w:trPr>
          <w:cantSplit/>
          <w:trHeight w:val="340"/>
        </w:trPr>
        <w:tc>
          <w:tcPr>
            <w:tcW w:w="1250" w:type="pct"/>
            <w:vAlign w:val="center"/>
          </w:tcPr>
          <w:p w14:paraId="631289F8" w14:textId="77777777" w:rsidR="00350115" w:rsidRPr="003C3A1F" w:rsidRDefault="00350115" w:rsidP="009C7CF7">
            <w:pPr>
              <w:pStyle w:val="TableText"/>
              <w:jc w:val="center"/>
              <w:rPr>
                <w:color w:val="808080" w:themeColor="background1" w:themeShade="80"/>
                <w:sz w:val="20"/>
              </w:rPr>
            </w:pPr>
          </w:p>
        </w:tc>
        <w:tc>
          <w:tcPr>
            <w:tcW w:w="1250" w:type="pct"/>
            <w:tcBorders>
              <w:right w:val="thinThickThinMediumGap" w:sz="12" w:space="0" w:color="A6A6A6" w:themeColor="background1" w:themeShade="A6"/>
            </w:tcBorders>
            <w:vAlign w:val="center"/>
          </w:tcPr>
          <w:p w14:paraId="5943EC86" w14:textId="77777777" w:rsidR="00350115" w:rsidRPr="003C3A1F" w:rsidRDefault="00350115" w:rsidP="008E51F2">
            <w:pPr>
              <w:pStyle w:val="TableText"/>
              <w:jc w:val="center"/>
              <w:rPr>
                <w:color w:val="808080" w:themeColor="background1" w:themeShade="80"/>
                <w:sz w:val="20"/>
              </w:rPr>
            </w:pPr>
          </w:p>
        </w:tc>
        <w:tc>
          <w:tcPr>
            <w:tcW w:w="1210" w:type="pct"/>
            <w:tcBorders>
              <w:left w:val="thinThickThinMediumGap" w:sz="12" w:space="0" w:color="A6A6A6" w:themeColor="background1" w:themeShade="A6"/>
            </w:tcBorders>
            <w:vAlign w:val="center"/>
          </w:tcPr>
          <w:p w14:paraId="1DD5AD12" w14:textId="77777777" w:rsidR="00350115" w:rsidRPr="003C3A1F" w:rsidRDefault="00350115" w:rsidP="009C7CF7">
            <w:pPr>
              <w:pStyle w:val="TableText"/>
              <w:rPr>
                <w:color w:val="808080" w:themeColor="background1" w:themeShade="80"/>
                <w:sz w:val="20"/>
              </w:rPr>
            </w:pPr>
          </w:p>
        </w:tc>
        <w:tc>
          <w:tcPr>
            <w:tcW w:w="1290" w:type="pct"/>
            <w:vAlign w:val="center"/>
          </w:tcPr>
          <w:p w14:paraId="295D3D98" w14:textId="77777777" w:rsidR="00350115" w:rsidRPr="003C3A1F" w:rsidRDefault="00350115" w:rsidP="009C7CF7">
            <w:pPr>
              <w:pStyle w:val="TableText"/>
              <w:rPr>
                <w:color w:val="808080" w:themeColor="background1" w:themeShade="80"/>
                <w:sz w:val="20"/>
              </w:rPr>
            </w:pPr>
          </w:p>
        </w:tc>
      </w:tr>
      <w:tr w:rsidR="00141D80" w:rsidRPr="003C3A1F" w14:paraId="43AB2CB4" w14:textId="77777777" w:rsidTr="00141D80">
        <w:trPr>
          <w:cantSplit/>
          <w:trHeight w:val="340"/>
        </w:trPr>
        <w:tc>
          <w:tcPr>
            <w:tcW w:w="1250" w:type="pct"/>
            <w:vAlign w:val="center"/>
          </w:tcPr>
          <w:p w14:paraId="10531F18" w14:textId="77777777" w:rsidR="00350115" w:rsidRPr="003C3A1F" w:rsidRDefault="00350115" w:rsidP="009C7CF7">
            <w:pPr>
              <w:pStyle w:val="TableText"/>
              <w:jc w:val="center"/>
              <w:rPr>
                <w:color w:val="808080" w:themeColor="background1" w:themeShade="80"/>
                <w:sz w:val="20"/>
              </w:rPr>
            </w:pPr>
          </w:p>
        </w:tc>
        <w:tc>
          <w:tcPr>
            <w:tcW w:w="1250" w:type="pct"/>
            <w:tcBorders>
              <w:right w:val="thinThickThinMediumGap" w:sz="12" w:space="0" w:color="A6A6A6" w:themeColor="background1" w:themeShade="A6"/>
            </w:tcBorders>
            <w:vAlign w:val="center"/>
          </w:tcPr>
          <w:p w14:paraId="5FDCA2D3" w14:textId="77777777" w:rsidR="00350115" w:rsidRPr="003C3A1F" w:rsidRDefault="00350115" w:rsidP="008E51F2">
            <w:pPr>
              <w:pStyle w:val="TableText"/>
              <w:jc w:val="center"/>
              <w:rPr>
                <w:color w:val="808080" w:themeColor="background1" w:themeShade="80"/>
                <w:sz w:val="20"/>
              </w:rPr>
            </w:pPr>
          </w:p>
        </w:tc>
        <w:tc>
          <w:tcPr>
            <w:tcW w:w="1210" w:type="pct"/>
            <w:tcBorders>
              <w:left w:val="thinThickThinMediumGap" w:sz="12" w:space="0" w:color="A6A6A6" w:themeColor="background1" w:themeShade="A6"/>
            </w:tcBorders>
            <w:vAlign w:val="center"/>
          </w:tcPr>
          <w:p w14:paraId="2E5F60F4" w14:textId="77777777" w:rsidR="00350115" w:rsidRPr="003C3A1F" w:rsidRDefault="00350115" w:rsidP="009C7CF7">
            <w:pPr>
              <w:pStyle w:val="TableText"/>
              <w:rPr>
                <w:color w:val="808080" w:themeColor="background1" w:themeShade="80"/>
                <w:sz w:val="20"/>
              </w:rPr>
            </w:pPr>
          </w:p>
        </w:tc>
        <w:tc>
          <w:tcPr>
            <w:tcW w:w="1290" w:type="pct"/>
            <w:vAlign w:val="center"/>
          </w:tcPr>
          <w:p w14:paraId="1C17447D" w14:textId="77777777" w:rsidR="00350115" w:rsidRPr="003C3A1F" w:rsidRDefault="00350115" w:rsidP="009C7CF7">
            <w:pPr>
              <w:pStyle w:val="TableText"/>
              <w:rPr>
                <w:color w:val="808080" w:themeColor="background1" w:themeShade="80"/>
                <w:sz w:val="20"/>
              </w:rPr>
            </w:pPr>
          </w:p>
        </w:tc>
      </w:tr>
      <w:tr w:rsidR="00141D80" w:rsidRPr="003C3A1F" w14:paraId="160831E7" w14:textId="77777777" w:rsidTr="00141D80">
        <w:trPr>
          <w:cantSplit/>
          <w:trHeight w:val="340"/>
        </w:trPr>
        <w:tc>
          <w:tcPr>
            <w:tcW w:w="1250" w:type="pct"/>
            <w:vAlign w:val="center"/>
          </w:tcPr>
          <w:p w14:paraId="18DEBF33" w14:textId="77777777" w:rsidR="00350115" w:rsidRPr="003C3A1F" w:rsidRDefault="00350115" w:rsidP="009C7CF7">
            <w:pPr>
              <w:pStyle w:val="TableText"/>
              <w:jc w:val="center"/>
              <w:rPr>
                <w:color w:val="808080" w:themeColor="background1" w:themeShade="80"/>
                <w:sz w:val="20"/>
              </w:rPr>
            </w:pPr>
          </w:p>
        </w:tc>
        <w:tc>
          <w:tcPr>
            <w:tcW w:w="1250" w:type="pct"/>
            <w:tcBorders>
              <w:right w:val="thinThickThinMediumGap" w:sz="12" w:space="0" w:color="A6A6A6" w:themeColor="background1" w:themeShade="A6"/>
            </w:tcBorders>
            <w:vAlign w:val="center"/>
          </w:tcPr>
          <w:p w14:paraId="3459B7C8" w14:textId="77777777" w:rsidR="00350115" w:rsidRPr="003C3A1F" w:rsidRDefault="00350115" w:rsidP="008E51F2">
            <w:pPr>
              <w:pStyle w:val="TableText"/>
              <w:jc w:val="center"/>
              <w:rPr>
                <w:color w:val="808080" w:themeColor="background1" w:themeShade="80"/>
                <w:sz w:val="20"/>
              </w:rPr>
            </w:pPr>
          </w:p>
        </w:tc>
        <w:tc>
          <w:tcPr>
            <w:tcW w:w="1210" w:type="pct"/>
            <w:tcBorders>
              <w:left w:val="thinThickThinMediumGap" w:sz="12" w:space="0" w:color="A6A6A6" w:themeColor="background1" w:themeShade="A6"/>
            </w:tcBorders>
            <w:vAlign w:val="center"/>
          </w:tcPr>
          <w:p w14:paraId="70EC4C98" w14:textId="77777777" w:rsidR="00350115" w:rsidRPr="003C3A1F" w:rsidRDefault="00350115" w:rsidP="009C7CF7">
            <w:pPr>
              <w:pStyle w:val="TableText"/>
              <w:rPr>
                <w:color w:val="808080" w:themeColor="background1" w:themeShade="80"/>
                <w:sz w:val="20"/>
              </w:rPr>
            </w:pPr>
          </w:p>
        </w:tc>
        <w:tc>
          <w:tcPr>
            <w:tcW w:w="1290" w:type="pct"/>
            <w:vAlign w:val="center"/>
          </w:tcPr>
          <w:p w14:paraId="3443545D" w14:textId="77777777" w:rsidR="00350115" w:rsidRPr="003C3A1F" w:rsidRDefault="00350115" w:rsidP="009C7CF7">
            <w:pPr>
              <w:pStyle w:val="TableText"/>
              <w:rPr>
                <w:color w:val="808080" w:themeColor="background1" w:themeShade="80"/>
                <w:sz w:val="20"/>
              </w:rPr>
            </w:pPr>
          </w:p>
        </w:tc>
      </w:tr>
      <w:tr w:rsidR="00141D80" w:rsidRPr="003C3A1F" w14:paraId="1B009ED3" w14:textId="77777777" w:rsidTr="00141D80">
        <w:trPr>
          <w:cantSplit/>
          <w:trHeight w:val="340"/>
        </w:trPr>
        <w:tc>
          <w:tcPr>
            <w:tcW w:w="1250" w:type="pct"/>
            <w:vAlign w:val="center"/>
          </w:tcPr>
          <w:p w14:paraId="536F34A6" w14:textId="77777777" w:rsidR="00350115" w:rsidRPr="003C3A1F" w:rsidRDefault="00350115" w:rsidP="009C7CF7">
            <w:pPr>
              <w:pStyle w:val="TableText"/>
              <w:jc w:val="center"/>
              <w:rPr>
                <w:color w:val="808080" w:themeColor="background1" w:themeShade="80"/>
                <w:sz w:val="20"/>
              </w:rPr>
            </w:pPr>
          </w:p>
        </w:tc>
        <w:tc>
          <w:tcPr>
            <w:tcW w:w="1250" w:type="pct"/>
            <w:tcBorders>
              <w:right w:val="thinThickThinMediumGap" w:sz="12" w:space="0" w:color="A6A6A6" w:themeColor="background1" w:themeShade="A6"/>
            </w:tcBorders>
            <w:vAlign w:val="center"/>
          </w:tcPr>
          <w:p w14:paraId="6C4393F3" w14:textId="77777777" w:rsidR="00350115" w:rsidRPr="003C3A1F" w:rsidRDefault="00350115" w:rsidP="008E51F2">
            <w:pPr>
              <w:pStyle w:val="TableText"/>
              <w:jc w:val="center"/>
              <w:rPr>
                <w:color w:val="808080" w:themeColor="background1" w:themeShade="80"/>
                <w:sz w:val="20"/>
              </w:rPr>
            </w:pPr>
          </w:p>
        </w:tc>
        <w:tc>
          <w:tcPr>
            <w:tcW w:w="1210" w:type="pct"/>
            <w:tcBorders>
              <w:left w:val="thinThickThinMediumGap" w:sz="12" w:space="0" w:color="A6A6A6" w:themeColor="background1" w:themeShade="A6"/>
            </w:tcBorders>
            <w:vAlign w:val="center"/>
          </w:tcPr>
          <w:p w14:paraId="778FD4B3" w14:textId="77777777" w:rsidR="00350115" w:rsidRPr="003C3A1F" w:rsidRDefault="00350115" w:rsidP="009C7CF7">
            <w:pPr>
              <w:pStyle w:val="TableText"/>
              <w:rPr>
                <w:color w:val="808080" w:themeColor="background1" w:themeShade="80"/>
                <w:sz w:val="20"/>
              </w:rPr>
            </w:pPr>
          </w:p>
        </w:tc>
        <w:tc>
          <w:tcPr>
            <w:tcW w:w="1290" w:type="pct"/>
            <w:vAlign w:val="center"/>
          </w:tcPr>
          <w:p w14:paraId="63DFC7CB" w14:textId="77777777" w:rsidR="00350115" w:rsidRPr="003C3A1F" w:rsidRDefault="00350115" w:rsidP="009C7CF7">
            <w:pPr>
              <w:pStyle w:val="TableText"/>
              <w:rPr>
                <w:color w:val="808080" w:themeColor="background1" w:themeShade="80"/>
                <w:sz w:val="20"/>
              </w:rPr>
            </w:pPr>
          </w:p>
        </w:tc>
      </w:tr>
      <w:tr w:rsidR="00141D80" w:rsidRPr="003C3A1F" w14:paraId="625C1864" w14:textId="77777777" w:rsidTr="00141D80">
        <w:trPr>
          <w:cantSplit/>
          <w:trHeight w:val="340"/>
        </w:trPr>
        <w:tc>
          <w:tcPr>
            <w:tcW w:w="1250" w:type="pct"/>
            <w:vAlign w:val="center"/>
          </w:tcPr>
          <w:p w14:paraId="01D9C399" w14:textId="77777777" w:rsidR="00350115" w:rsidRPr="003C3A1F" w:rsidRDefault="00350115" w:rsidP="009C7CF7">
            <w:pPr>
              <w:pStyle w:val="TableText"/>
              <w:jc w:val="center"/>
              <w:rPr>
                <w:color w:val="808080" w:themeColor="background1" w:themeShade="80"/>
                <w:sz w:val="20"/>
              </w:rPr>
            </w:pPr>
          </w:p>
        </w:tc>
        <w:tc>
          <w:tcPr>
            <w:tcW w:w="1250" w:type="pct"/>
            <w:tcBorders>
              <w:right w:val="thinThickThinMediumGap" w:sz="12" w:space="0" w:color="A6A6A6" w:themeColor="background1" w:themeShade="A6"/>
            </w:tcBorders>
            <w:vAlign w:val="center"/>
          </w:tcPr>
          <w:p w14:paraId="1A3167E0" w14:textId="77777777" w:rsidR="00350115" w:rsidRPr="003C3A1F" w:rsidRDefault="00350115" w:rsidP="008E51F2">
            <w:pPr>
              <w:pStyle w:val="TableText"/>
              <w:jc w:val="center"/>
              <w:rPr>
                <w:color w:val="808080" w:themeColor="background1" w:themeShade="80"/>
                <w:sz w:val="20"/>
              </w:rPr>
            </w:pPr>
          </w:p>
        </w:tc>
        <w:tc>
          <w:tcPr>
            <w:tcW w:w="1210" w:type="pct"/>
            <w:tcBorders>
              <w:left w:val="thinThickThinMediumGap" w:sz="12" w:space="0" w:color="A6A6A6" w:themeColor="background1" w:themeShade="A6"/>
            </w:tcBorders>
            <w:vAlign w:val="center"/>
          </w:tcPr>
          <w:p w14:paraId="746AC50E" w14:textId="77777777" w:rsidR="00350115" w:rsidRPr="003C3A1F" w:rsidRDefault="00350115" w:rsidP="009C7CF7">
            <w:pPr>
              <w:pStyle w:val="TableText"/>
              <w:rPr>
                <w:color w:val="808080" w:themeColor="background1" w:themeShade="80"/>
                <w:sz w:val="20"/>
              </w:rPr>
            </w:pPr>
          </w:p>
        </w:tc>
        <w:tc>
          <w:tcPr>
            <w:tcW w:w="1290" w:type="pct"/>
            <w:vAlign w:val="center"/>
          </w:tcPr>
          <w:p w14:paraId="3F16A245" w14:textId="77777777" w:rsidR="00350115" w:rsidRPr="003C3A1F" w:rsidRDefault="00350115" w:rsidP="009C7CF7">
            <w:pPr>
              <w:pStyle w:val="TableText"/>
              <w:rPr>
                <w:color w:val="808080" w:themeColor="background1" w:themeShade="80"/>
                <w:sz w:val="20"/>
              </w:rPr>
            </w:pPr>
          </w:p>
        </w:tc>
      </w:tr>
      <w:tr w:rsidR="008E51F2" w:rsidRPr="003C3A1F" w14:paraId="419DF13E" w14:textId="77777777" w:rsidTr="00141D80">
        <w:trPr>
          <w:cantSplit/>
          <w:trHeight w:val="340"/>
        </w:trPr>
        <w:tc>
          <w:tcPr>
            <w:tcW w:w="1250" w:type="pct"/>
            <w:vAlign w:val="center"/>
          </w:tcPr>
          <w:p w14:paraId="0220A0AE" w14:textId="77777777" w:rsidR="008E51F2" w:rsidRPr="003C3A1F" w:rsidRDefault="008E51F2" w:rsidP="009C7CF7">
            <w:pPr>
              <w:pStyle w:val="TableText"/>
              <w:jc w:val="center"/>
              <w:rPr>
                <w:color w:val="808080" w:themeColor="background1" w:themeShade="80"/>
                <w:sz w:val="20"/>
              </w:rPr>
            </w:pPr>
          </w:p>
        </w:tc>
        <w:tc>
          <w:tcPr>
            <w:tcW w:w="1250" w:type="pct"/>
            <w:tcBorders>
              <w:right w:val="thinThickThinMediumGap" w:sz="12" w:space="0" w:color="A6A6A6" w:themeColor="background1" w:themeShade="A6"/>
            </w:tcBorders>
            <w:vAlign w:val="center"/>
          </w:tcPr>
          <w:p w14:paraId="38C0D95A" w14:textId="77777777" w:rsidR="008E51F2" w:rsidRPr="003C3A1F" w:rsidRDefault="008E51F2" w:rsidP="008E51F2">
            <w:pPr>
              <w:pStyle w:val="TableText"/>
              <w:jc w:val="center"/>
              <w:rPr>
                <w:color w:val="808080" w:themeColor="background1" w:themeShade="80"/>
                <w:sz w:val="20"/>
              </w:rPr>
            </w:pPr>
          </w:p>
        </w:tc>
        <w:tc>
          <w:tcPr>
            <w:tcW w:w="1210" w:type="pct"/>
            <w:tcBorders>
              <w:left w:val="thinThickThinMediumGap" w:sz="12" w:space="0" w:color="A6A6A6" w:themeColor="background1" w:themeShade="A6"/>
            </w:tcBorders>
            <w:vAlign w:val="center"/>
          </w:tcPr>
          <w:p w14:paraId="595F16A1" w14:textId="77777777" w:rsidR="008E51F2" w:rsidRPr="003C3A1F" w:rsidRDefault="008E51F2" w:rsidP="009C7CF7">
            <w:pPr>
              <w:pStyle w:val="TableText"/>
              <w:rPr>
                <w:color w:val="808080" w:themeColor="background1" w:themeShade="80"/>
                <w:sz w:val="20"/>
              </w:rPr>
            </w:pPr>
          </w:p>
        </w:tc>
        <w:tc>
          <w:tcPr>
            <w:tcW w:w="1290" w:type="pct"/>
            <w:vAlign w:val="center"/>
          </w:tcPr>
          <w:p w14:paraId="2FF41387" w14:textId="77777777" w:rsidR="008E51F2" w:rsidRPr="003C3A1F" w:rsidRDefault="008E51F2" w:rsidP="009C7CF7">
            <w:pPr>
              <w:pStyle w:val="TableText"/>
              <w:rPr>
                <w:color w:val="808080" w:themeColor="background1" w:themeShade="80"/>
                <w:sz w:val="20"/>
              </w:rPr>
            </w:pPr>
          </w:p>
        </w:tc>
      </w:tr>
      <w:tr w:rsidR="008E51F2" w:rsidRPr="003C3A1F" w14:paraId="0E7B0085" w14:textId="77777777" w:rsidTr="00141D80">
        <w:trPr>
          <w:cantSplit/>
          <w:trHeight w:val="340"/>
        </w:trPr>
        <w:tc>
          <w:tcPr>
            <w:tcW w:w="1250" w:type="pct"/>
            <w:vAlign w:val="center"/>
          </w:tcPr>
          <w:p w14:paraId="633CB123" w14:textId="77777777" w:rsidR="008E51F2" w:rsidRPr="003C3A1F" w:rsidRDefault="008E51F2" w:rsidP="009C7CF7">
            <w:pPr>
              <w:pStyle w:val="TableText"/>
              <w:jc w:val="center"/>
              <w:rPr>
                <w:color w:val="808080" w:themeColor="background1" w:themeShade="80"/>
                <w:sz w:val="20"/>
              </w:rPr>
            </w:pPr>
          </w:p>
        </w:tc>
        <w:tc>
          <w:tcPr>
            <w:tcW w:w="1250" w:type="pct"/>
            <w:tcBorders>
              <w:right w:val="thinThickThinMediumGap" w:sz="12" w:space="0" w:color="A6A6A6" w:themeColor="background1" w:themeShade="A6"/>
            </w:tcBorders>
            <w:vAlign w:val="center"/>
          </w:tcPr>
          <w:p w14:paraId="2A646ED9" w14:textId="77777777" w:rsidR="008E51F2" w:rsidRPr="003C3A1F" w:rsidRDefault="008E51F2" w:rsidP="008E51F2">
            <w:pPr>
              <w:pStyle w:val="TableText"/>
              <w:jc w:val="center"/>
              <w:rPr>
                <w:color w:val="808080" w:themeColor="background1" w:themeShade="80"/>
                <w:sz w:val="20"/>
              </w:rPr>
            </w:pPr>
          </w:p>
        </w:tc>
        <w:tc>
          <w:tcPr>
            <w:tcW w:w="1210" w:type="pct"/>
            <w:tcBorders>
              <w:left w:val="thinThickThinMediumGap" w:sz="12" w:space="0" w:color="A6A6A6" w:themeColor="background1" w:themeShade="A6"/>
            </w:tcBorders>
            <w:vAlign w:val="center"/>
          </w:tcPr>
          <w:p w14:paraId="69FD3A38" w14:textId="77777777" w:rsidR="008E51F2" w:rsidRPr="003C3A1F" w:rsidRDefault="008E51F2" w:rsidP="009C7CF7">
            <w:pPr>
              <w:pStyle w:val="TableText"/>
              <w:rPr>
                <w:color w:val="808080" w:themeColor="background1" w:themeShade="80"/>
                <w:sz w:val="20"/>
              </w:rPr>
            </w:pPr>
          </w:p>
        </w:tc>
        <w:tc>
          <w:tcPr>
            <w:tcW w:w="1290" w:type="pct"/>
            <w:vAlign w:val="center"/>
          </w:tcPr>
          <w:p w14:paraId="32AF69CF" w14:textId="77777777" w:rsidR="008E51F2" w:rsidRPr="003C3A1F" w:rsidRDefault="008E51F2" w:rsidP="009C7CF7">
            <w:pPr>
              <w:pStyle w:val="TableText"/>
              <w:rPr>
                <w:color w:val="808080" w:themeColor="background1" w:themeShade="80"/>
                <w:sz w:val="20"/>
              </w:rPr>
            </w:pPr>
          </w:p>
        </w:tc>
      </w:tr>
      <w:tr w:rsidR="00141D80" w:rsidRPr="003C3A1F" w14:paraId="1A3EA19C" w14:textId="77777777" w:rsidTr="00141D80">
        <w:trPr>
          <w:cantSplit/>
          <w:trHeight w:val="340"/>
        </w:trPr>
        <w:tc>
          <w:tcPr>
            <w:tcW w:w="1250" w:type="pct"/>
            <w:vAlign w:val="center"/>
          </w:tcPr>
          <w:p w14:paraId="1FCFAB63" w14:textId="77777777" w:rsidR="00141D80" w:rsidRPr="003C3A1F" w:rsidRDefault="00141D80" w:rsidP="009C7CF7">
            <w:pPr>
              <w:pStyle w:val="TableText"/>
              <w:jc w:val="center"/>
              <w:rPr>
                <w:color w:val="808080" w:themeColor="background1" w:themeShade="80"/>
                <w:sz w:val="20"/>
              </w:rPr>
            </w:pPr>
          </w:p>
        </w:tc>
        <w:tc>
          <w:tcPr>
            <w:tcW w:w="1250" w:type="pct"/>
            <w:tcBorders>
              <w:right w:val="thinThickThinMediumGap" w:sz="12" w:space="0" w:color="A6A6A6" w:themeColor="background1" w:themeShade="A6"/>
            </w:tcBorders>
            <w:vAlign w:val="center"/>
          </w:tcPr>
          <w:p w14:paraId="7CEEA9DC" w14:textId="77777777" w:rsidR="00141D80" w:rsidRPr="003C3A1F" w:rsidRDefault="00141D80" w:rsidP="008E51F2">
            <w:pPr>
              <w:pStyle w:val="TableText"/>
              <w:jc w:val="center"/>
              <w:rPr>
                <w:color w:val="808080" w:themeColor="background1" w:themeShade="80"/>
                <w:sz w:val="20"/>
              </w:rPr>
            </w:pPr>
          </w:p>
        </w:tc>
        <w:tc>
          <w:tcPr>
            <w:tcW w:w="1210" w:type="pct"/>
            <w:tcBorders>
              <w:left w:val="thinThickThinMediumGap" w:sz="12" w:space="0" w:color="A6A6A6" w:themeColor="background1" w:themeShade="A6"/>
            </w:tcBorders>
            <w:vAlign w:val="center"/>
          </w:tcPr>
          <w:p w14:paraId="6AF76643" w14:textId="77777777" w:rsidR="00141D80" w:rsidRPr="003C3A1F" w:rsidRDefault="00141D80" w:rsidP="009C7CF7">
            <w:pPr>
              <w:pStyle w:val="TableText"/>
              <w:rPr>
                <w:color w:val="808080" w:themeColor="background1" w:themeShade="80"/>
                <w:sz w:val="20"/>
              </w:rPr>
            </w:pPr>
          </w:p>
        </w:tc>
        <w:tc>
          <w:tcPr>
            <w:tcW w:w="1290" w:type="pct"/>
            <w:vAlign w:val="center"/>
          </w:tcPr>
          <w:p w14:paraId="301B1698" w14:textId="77777777" w:rsidR="00141D80" w:rsidRPr="003C3A1F" w:rsidRDefault="00141D80" w:rsidP="009C7CF7">
            <w:pPr>
              <w:pStyle w:val="TableText"/>
              <w:rPr>
                <w:color w:val="808080" w:themeColor="background1" w:themeShade="80"/>
                <w:sz w:val="20"/>
              </w:rPr>
            </w:pPr>
          </w:p>
        </w:tc>
      </w:tr>
    </w:tbl>
    <w:p w14:paraId="6FCA8FB9" w14:textId="77777777" w:rsidR="008C21E7" w:rsidRPr="00D41E27" w:rsidRDefault="00937B38" w:rsidP="008C21E7">
      <w:pPr>
        <w:ind w:left="720"/>
        <w:rPr>
          <w:rFonts w:ascii="Arial" w:hAnsi="Arial" w:cs="Arial"/>
          <w:b/>
          <w:color w:val="568278" w:themeColor="accent5" w:themeShade="BF"/>
          <w:sz w:val="4"/>
          <w:szCs w:val="4"/>
        </w:rPr>
      </w:pPr>
      <w:r w:rsidRPr="00D41E27">
        <w:rPr>
          <w:rFonts w:ascii="Arial" w:hAnsi="Arial"/>
          <w:b/>
          <w:color w:val="568278" w:themeColor="accent5" w:themeShade="BF"/>
          <w:sz w:val="4"/>
          <w:szCs w:val="4"/>
        </w:rPr>
        <w:br w:type="page"/>
      </w:r>
    </w:p>
    <w:p w14:paraId="48F892EF" w14:textId="77777777" w:rsidR="008C21E7" w:rsidRDefault="008C21E7" w:rsidP="008C21E7">
      <w:pPr>
        <w:ind w:left="720"/>
        <w:rPr>
          <w:rFonts w:ascii="Arial" w:hAnsi="Arial" w:cs="Arial"/>
          <w:b/>
          <w:color w:val="568278" w:themeColor="accent5" w:themeShade="BF"/>
          <w:sz w:val="32"/>
        </w:rPr>
      </w:pPr>
    </w:p>
    <w:p w14:paraId="0329B5DE" w14:textId="77777777" w:rsidR="008C21E7" w:rsidRDefault="008C21E7" w:rsidP="008C21E7">
      <w:pPr>
        <w:ind w:left="720"/>
        <w:rPr>
          <w:rFonts w:ascii="Arial" w:hAnsi="Arial" w:cs="Arial"/>
          <w:b/>
          <w:color w:val="568278" w:themeColor="accent5" w:themeShade="BF"/>
          <w:sz w:val="32"/>
        </w:rPr>
      </w:pPr>
    </w:p>
    <w:p w14:paraId="7232AD5C" w14:textId="77777777" w:rsidR="009C64A1" w:rsidRPr="008C21E7" w:rsidRDefault="009C64A1" w:rsidP="008C21E7">
      <w:pPr>
        <w:ind w:left="720"/>
        <w:rPr>
          <w:rFonts w:ascii="Arial" w:hAnsi="Arial" w:cs="Arial"/>
          <w:b/>
          <w:color w:val="568278" w:themeColor="accent5" w:themeShade="BF"/>
          <w:sz w:val="32"/>
        </w:rPr>
      </w:pPr>
      <w:r>
        <w:rPr>
          <w:rFonts w:ascii="Arial" w:hAnsi="Arial"/>
          <w:b/>
          <w:color w:val="3A5750" w:themeColor="accent5" w:themeShade="80"/>
          <w:sz w:val="28"/>
        </w:rPr>
        <w:t>1.  Introdução</w:t>
      </w:r>
      <w:r w:rsidRPr="009C64A1">
        <w:rPr>
          <w:rFonts w:ascii="Arial" w:hAnsi="Arial"/>
          <w:b/>
          <w:color w:val="3A5750" w:themeColor="accent5" w:themeShade="80"/>
          <w:sz w:val="28"/>
          <w:szCs w:val="25"/>
        </w:rPr>
        <w:tab/>
      </w:r>
    </w:p>
    <w:p w14:paraId="1D31869B" w14:textId="77777777" w:rsidR="009C64A1" w:rsidRPr="009C64A1" w:rsidRDefault="009C64A1" w:rsidP="009C64A1">
      <w:pPr>
        <w:tabs>
          <w:tab w:val="right" w:leader="dot" w:pos="9270"/>
        </w:tabs>
        <w:spacing w:line="360" w:lineRule="auto"/>
        <w:ind w:left="1440"/>
        <w:rPr>
          <w:rFonts w:ascii="Arial" w:hAnsi="Arial" w:cs="Arial"/>
          <w:b/>
          <w:color w:val="3A5750" w:themeColor="accent5" w:themeShade="80"/>
          <w:sz w:val="28"/>
          <w:szCs w:val="25"/>
        </w:rPr>
      </w:pPr>
      <w:r>
        <w:rPr>
          <w:rFonts w:ascii="Arial" w:hAnsi="Arial"/>
          <w:b/>
          <w:color w:val="3A5750" w:themeColor="accent5" w:themeShade="80"/>
          <w:sz w:val="28"/>
        </w:rPr>
        <w:t>1.1   Objetivo</w:t>
      </w:r>
    </w:p>
    <w:p w14:paraId="1005AD2C" w14:textId="77777777" w:rsidR="009C64A1" w:rsidRPr="009C64A1" w:rsidRDefault="009C64A1" w:rsidP="009C64A1">
      <w:pPr>
        <w:tabs>
          <w:tab w:val="right" w:leader="dot" w:pos="9270"/>
        </w:tabs>
        <w:spacing w:line="360" w:lineRule="auto"/>
        <w:ind w:left="1440"/>
        <w:rPr>
          <w:rFonts w:ascii="Arial" w:hAnsi="Arial" w:cs="Arial"/>
          <w:b/>
          <w:color w:val="3A5750" w:themeColor="accent5" w:themeShade="80"/>
          <w:sz w:val="28"/>
          <w:szCs w:val="25"/>
        </w:rPr>
      </w:pPr>
      <w:r>
        <w:rPr>
          <w:rFonts w:ascii="Arial" w:hAnsi="Arial"/>
          <w:b/>
          <w:color w:val="3A5750" w:themeColor="accent5" w:themeShade="80"/>
          <w:sz w:val="28"/>
        </w:rPr>
        <w:t>1.2   Práticas de documentação e comunicação</w:t>
      </w:r>
    </w:p>
    <w:p w14:paraId="44D121B0" w14:textId="77777777" w:rsidR="009C64A1" w:rsidRPr="009C64A1" w:rsidRDefault="009C64A1" w:rsidP="009C64A1">
      <w:pPr>
        <w:tabs>
          <w:tab w:val="right" w:leader="dot" w:pos="9270"/>
        </w:tabs>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rPr>
        <w:t>2.  Visão geral</w:t>
      </w:r>
    </w:p>
    <w:p w14:paraId="26063953" w14:textId="77777777" w:rsidR="009C64A1" w:rsidRPr="009C64A1" w:rsidRDefault="009C64A1" w:rsidP="009C64A1">
      <w:pPr>
        <w:tabs>
          <w:tab w:val="right" w:leader="dot" w:pos="9270"/>
        </w:tabs>
        <w:spacing w:line="360" w:lineRule="auto"/>
        <w:ind w:left="1440"/>
        <w:rPr>
          <w:rFonts w:ascii="Arial" w:hAnsi="Arial" w:cs="Arial"/>
          <w:b/>
          <w:color w:val="3A5750" w:themeColor="accent5" w:themeShade="80"/>
          <w:sz w:val="28"/>
          <w:szCs w:val="25"/>
        </w:rPr>
      </w:pPr>
      <w:r>
        <w:rPr>
          <w:rFonts w:ascii="Arial" w:hAnsi="Arial"/>
          <w:b/>
          <w:color w:val="3A5750" w:themeColor="accent5" w:themeShade="80"/>
          <w:sz w:val="28"/>
        </w:rPr>
        <w:t>2.1   Declaração resumida</w:t>
      </w:r>
    </w:p>
    <w:p w14:paraId="57D1FD91" w14:textId="77777777" w:rsidR="009C64A1" w:rsidRPr="009C64A1" w:rsidRDefault="009C64A1" w:rsidP="009C64A1">
      <w:pPr>
        <w:tabs>
          <w:tab w:val="right" w:leader="dot" w:pos="9270"/>
        </w:tabs>
        <w:spacing w:line="360" w:lineRule="auto"/>
        <w:ind w:left="1440"/>
        <w:rPr>
          <w:rFonts w:ascii="Arial" w:hAnsi="Arial" w:cs="Arial"/>
          <w:b/>
          <w:color w:val="3A5750" w:themeColor="accent5" w:themeShade="80"/>
          <w:sz w:val="28"/>
          <w:szCs w:val="25"/>
        </w:rPr>
      </w:pPr>
      <w:r>
        <w:rPr>
          <w:rFonts w:ascii="Arial" w:hAnsi="Arial"/>
          <w:b/>
          <w:color w:val="3A5750" w:themeColor="accent5" w:themeShade="80"/>
          <w:sz w:val="28"/>
        </w:rPr>
        <w:t>2.2   Requisitos de relatórios</w:t>
      </w:r>
    </w:p>
    <w:p w14:paraId="2DF98A67" w14:textId="77777777" w:rsidR="009C64A1" w:rsidRPr="009C64A1" w:rsidRDefault="009C64A1" w:rsidP="009C64A1">
      <w:pPr>
        <w:tabs>
          <w:tab w:val="right" w:leader="dot" w:pos="9270"/>
        </w:tabs>
        <w:spacing w:line="360" w:lineRule="auto"/>
        <w:ind w:left="1440"/>
        <w:rPr>
          <w:rFonts w:ascii="Arial" w:hAnsi="Arial" w:cs="Arial"/>
          <w:b/>
          <w:color w:val="3A5750" w:themeColor="accent5" w:themeShade="80"/>
          <w:sz w:val="28"/>
          <w:szCs w:val="25"/>
        </w:rPr>
      </w:pPr>
      <w:r>
        <w:rPr>
          <w:rFonts w:ascii="Arial" w:hAnsi="Arial"/>
          <w:b/>
          <w:color w:val="3A5750" w:themeColor="accent5" w:themeShade="80"/>
          <w:sz w:val="28"/>
        </w:rPr>
        <w:t>2.3   Requisitos de grau de estimativa</w:t>
      </w:r>
    </w:p>
    <w:p w14:paraId="593F6C61" w14:textId="77777777" w:rsidR="009C64A1" w:rsidRPr="009C64A1" w:rsidRDefault="009C64A1" w:rsidP="009C64A1">
      <w:pPr>
        <w:tabs>
          <w:tab w:val="right" w:leader="dot" w:pos="9270"/>
        </w:tabs>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rPr>
        <w:t>3.  Níveis de autorização de limite de gastos</w:t>
      </w:r>
    </w:p>
    <w:p w14:paraId="712DB2B5" w14:textId="77777777" w:rsidR="009C64A1" w:rsidRPr="009C64A1" w:rsidRDefault="009C64A1" w:rsidP="009C64A1">
      <w:pPr>
        <w:tabs>
          <w:tab w:val="right" w:leader="dot" w:pos="9270"/>
        </w:tabs>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rPr>
        <w:t>4.  Plano de ação de variação de custos</w:t>
      </w:r>
    </w:p>
    <w:p w14:paraId="012DB20F" w14:textId="40674E2D" w:rsidR="009C64A1" w:rsidRPr="009C64A1" w:rsidRDefault="009C64A1" w:rsidP="009C64A1">
      <w:pPr>
        <w:tabs>
          <w:tab w:val="right" w:leader="dot" w:pos="9270"/>
        </w:tabs>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rPr>
        <w:t>5. </w:t>
      </w:r>
      <w:r w:rsidR="00674BFF">
        <w:rPr>
          <w:rFonts w:ascii="Arial" w:hAnsi="Arial" w:hint="eastAsia"/>
          <w:b/>
          <w:color w:val="3A5750" w:themeColor="accent5" w:themeShade="80"/>
          <w:sz w:val="28"/>
          <w:lang w:eastAsia="zh-CN"/>
        </w:rPr>
        <w:t xml:space="preserve"> </w:t>
      </w:r>
      <w:r>
        <w:rPr>
          <w:rFonts w:ascii="Arial" w:hAnsi="Arial"/>
          <w:b/>
          <w:color w:val="3A5750" w:themeColor="accent5" w:themeShade="80"/>
          <w:sz w:val="28"/>
        </w:rPr>
        <w:t>Abordagem definida</w:t>
      </w:r>
    </w:p>
    <w:p w14:paraId="511496EE" w14:textId="610BED08" w:rsidR="009C64A1" w:rsidRPr="009C64A1" w:rsidRDefault="009C64A1" w:rsidP="009C64A1">
      <w:pPr>
        <w:tabs>
          <w:tab w:val="right" w:leader="dot" w:pos="9270"/>
        </w:tabs>
        <w:spacing w:line="360" w:lineRule="auto"/>
        <w:ind w:left="1440"/>
        <w:rPr>
          <w:rFonts w:ascii="Arial" w:hAnsi="Arial" w:cs="Arial"/>
          <w:b/>
          <w:color w:val="3A5750" w:themeColor="accent5" w:themeShade="80"/>
          <w:sz w:val="28"/>
          <w:szCs w:val="25"/>
        </w:rPr>
      </w:pPr>
      <w:r>
        <w:rPr>
          <w:rFonts w:ascii="Arial" w:hAnsi="Arial"/>
          <w:b/>
          <w:color w:val="3A5750" w:themeColor="accent5" w:themeShade="80"/>
          <w:sz w:val="28"/>
        </w:rPr>
        <w:t>5.1   </w:t>
      </w:r>
      <w:r w:rsidR="00674BFF">
        <w:rPr>
          <w:rFonts w:ascii="Arial" w:hAnsi="Arial" w:hint="eastAsia"/>
          <w:b/>
          <w:color w:val="3A5750" w:themeColor="accent5" w:themeShade="80"/>
          <w:sz w:val="28"/>
          <w:lang w:eastAsia="zh-CN"/>
        </w:rPr>
        <w:t xml:space="preserve"> </w:t>
      </w:r>
      <w:r>
        <w:rPr>
          <w:rFonts w:ascii="Arial" w:hAnsi="Arial"/>
          <w:b/>
          <w:color w:val="3A5750" w:themeColor="accent5" w:themeShade="80"/>
          <w:sz w:val="28"/>
        </w:rPr>
        <w:t>Procedimentos</w:t>
      </w:r>
    </w:p>
    <w:p w14:paraId="1DEF0C1E" w14:textId="598511E2" w:rsidR="004326B5" w:rsidRDefault="009C64A1" w:rsidP="009C64A1">
      <w:pPr>
        <w:tabs>
          <w:tab w:val="right" w:leader="dot" w:pos="9270"/>
        </w:tabs>
        <w:spacing w:line="360" w:lineRule="auto"/>
        <w:ind w:left="1440"/>
        <w:rPr>
          <w:rFonts w:ascii="Arial" w:hAnsi="Arial" w:cs="Arial"/>
          <w:b/>
          <w:color w:val="3A5750" w:themeColor="accent5" w:themeShade="80"/>
          <w:sz w:val="28"/>
          <w:szCs w:val="25"/>
        </w:rPr>
      </w:pPr>
      <w:r>
        <w:rPr>
          <w:rFonts w:ascii="Arial" w:hAnsi="Arial"/>
          <w:b/>
          <w:color w:val="3A5750" w:themeColor="accent5" w:themeShade="80"/>
          <w:sz w:val="28"/>
        </w:rPr>
        <w:t>5.2   </w:t>
      </w:r>
      <w:r w:rsidR="00674BFF">
        <w:rPr>
          <w:rFonts w:ascii="Arial" w:hAnsi="Arial" w:hint="eastAsia"/>
          <w:b/>
          <w:color w:val="3A5750" w:themeColor="accent5" w:themeShade="80"/>
          <w:sz w:val="28"/>
          <w:lang w:eastAsia="zh-CN"/>
        </w:rPr>
        <w:t xml:space="preserve"> </w:t>
      </w:r>
      <w:r>
        <w:rPr>
          <w:rFonts w:ascii="Arial" w:hAnsi="Arial"/>
          <w:b/>
          <w:color w:val="3A5750" w:themeColor="accent5" w:themeShade="80"/>
          <w:sz w:val="28"/>
        </w:rPr>
        <w:t>Políticas</w:t>
      </w:r>
    </w:p>
    <w:p w14:paraId="76B0B02A" w14:textId="6C537A3B" w:rsidR="009C64A1" w:rsidRPr="009C64A1" w:rsidRDefault="004326B5" w:rsidP="009C64A1">
      <w:pPr>
        <w:tabs>
          <w:tab w:val="right" w:leader="dot" w:pos="9270"/>
        </w:tabs>
        <w:spacing w:line="360" w:lineRule="auto"/>
        <w:ind w:left="1440"/>
        <w:rPr>
          <w:rFonts w:ascii="Arial" w:hAnsi="Arial" w:cs="Arial"/>
          <w:b/>
          <w:color w:val="3A5750" w:themeColor="accent5" w:themeShade="80"/>
          <w:sz w:val="28"/>
          <w:szCs w:val="25"/>
        </w:rPr>
      </w:pPr>
      <w:r>
        <w:rPr>
          <w:rFonts w:ascii="Arial" w:hAnsi="Arial"/>
          <w:b/>
          <w:color w:val="3A5750" w:themeColor="accent5" w:themeShade="80"/>
          <w:sz w:val="28"/>
        </w:rPr>
        <w:t>5.3</w:t>
      </w:r>
      <w:r w:rsidR="00674BFF">
        <w:rPr>
          <w:rFonts w:ascii="Arial" w:hAnsi="Arial"/>
          <w:b/>
          <w:color w:val="3A5750" w:themeColor="accent5" w:themeShade="80"/>
          <w:sz w:val="28"/>
        </w:rPr>
        <w:t>   </w:t>
      </w:r>
      <w:r w:rsidR="00674BFF">
        <w:rPr>
          <w:rFonts w:ascii="Arial" w:hAnsi="Arial" w:hint="eastAsia"/>
          <w:b/>
          <w:color w:val="3A5750" w:themeColor="accent5" w:themeShade="80"/>
          <w:sz w:val="28"/>
          <w:lang w:eastAsia="zh-CN"/>
        </w:rPr>
        <w:t xml:space="preserve"> </w:t>
      </w:r>
      <w:r>
        <w:rPr>
          <w:rFonts w:ascii="Arial" w:hAnsi="Arial"/>
          <w:b/>
          <w:color w:val="3A5750" w:themeColor="accent5" w:themeShade="80"/>
          <w:sz w:val="28"/>
        </w:rPr>
        <w:t xml:space="preserve">Documentação    </w:t>
      </w:r>
    </w:p>
    <w:p w14:paraId="73633038" w14:textId="21913542" w:rsidR="009C64A1" w:rsidRPr="009C64A1" w:rsidRDefault="009C64A1" w:rsidP="009C64A1">
      <w:pPr>
        <w:tabs>
          <w:tab w:val="right" w:leader="dot" w:pos="9270"/>
        </w:tabs>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rPr>
        <w:t>6. </w:t>
      </w:r>
      <w:r w:rsidR="00674BFF">
        <w:rPr>
          <w:rFonts w:ascii="Arial" w:hAnsi="Arial" w:hint="eastAsia"/>
          <w:b/>
          <w:color w:val="3A5750" w:themeColor="accent5" w:themeShade="80"/>
          <w:sz w:val="28"/>
          <w:lang w:eastAsia="zh-CN"/>
        </w:rPr>
        <w:t xml:space="preserve"> </w:t>
      </w:r>
      <w:r>
        <w:rPr>
          <w:rFonts w:ascii="Arial" w:hAnsi="Arial"/>
          <w:b/>
          <w:color w:val="3A5750" w:themeColor="accent5" w:themeShade="80"/>
          <w:sz w:val="28"/>
        </w:rPr>
        <w:t>Processo de estimativa de custos definido</w:t>
      </w:r>
    </w:p>
    <w:p w14:paraId="3F3DC303" w14:textId="77777777" w:rsidR="009C64A1" w:rsidRDefault="009C64A1" w:rsidP="009C64A1">
      <w:pPr>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rPr>
        <w:t>7.  Base de custo</w:t>
      </w:r>
    </w:p>
    <w:p w14:paraId="3F6F2EDE" w14:textId="77777777" w:rsidR="004326B5" w:rsidRDefault="004326B5" w:rsidP="009C64A1">
      <w:pPr>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szCs w:val="25"/>
        </w:rPr>
        <w:tab/>
      </w:r>
      <w:r>
        <w:rPr>
          <w:rFonts w:ascii="Arial" w:hAnsi="Arial"/>
          <w:b/>
          <w:color w:val="3A5750" w:themeColor="accent5" w:themeShade="80"/>
          <w:sz w:val="28"/>
        </w:rPr>
        <w:t>7.1</w:t>
      </w:r>
      <w:r>
        <w:rPr>
          <w:rFonts w:ascii="Arial" w:hAnsi="Arial"/>
          <w:b/>
          <w:color w:val="3A5750" w:themeColor="accent5" w:themeShade="80"/>
          <w:sz w:val="28"/>
          <w:szCs w:val="25"/>
        </w:rPr>
        <w:tab/>
      </w:r>
      <w:r>
        <w:rPr>
          <w:rFonts w:ascii="Arial" w:hAnsi="Arial"/>
          <w:b/>
          <w:color w:val="3A5750" w:themeColor="accent5" w:themeShade="80"/>
          <w:sz w:val="28"/>
        </w:rPr>
        <w:t>WBS de seções de trabalho e/ou tarefas individuais</w:t>
      </w:r>
    </w:p>
    <w:p w14:paraId="2765E041" w14:textId="77777777" w:rsidR="00151E0E" w:rsidRDefault="00151E0E" w:rsidP="009C64A1">
      <w:pPr>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szCs w:val="25"/>
        </w:rPr>
        <w:tab/>
      </w:r>
      <w:r>
        <w:rPr>
          <w:rFonts w:ascii="Arial" w:hAnsi="Arial"/>
          <w:b/>
          <w:color w:val="3A5750" w:themeColor="accent5" w:themeShade="80"/>
          <w:sz w:val="28"/>
        </w:rPr>
        <w:t>7.2</w:t>
      </w:r>
      <w:r>
        <w:rPr>
          <w:rFonts w:ascii="Arial" w:hAnsi="Arial"/>
          <w:b/>
          <w:color w:val="3A5750" w:themeColor="accent5" w:themeShade="80"/>
          <w:sz w:val="28"/>
          <w:szCs w:val="25"/>
        </w:rPr>
        <w:tab/>
      </w:r>
      <w:r>
        <w:rPr>
          <w:rFonts w:ascii="Arial" w:hAnsi="Arial"/>
          <w:b/>
          <w:color w:val="3A5750" w:themeColor="accent5" w:themeShade="80"/>
          <w:sz w:val="28"/>
        </w:rPr>
        <w:t>Método de estimativa</w:t>
      </w:r>
    </w:p>
    <w:p w14:paraId="0A58DCC8" w14:textId="77777777" w:rsidR="004326B5" w:rsidRDefault="004326B5" w:rsidP="009C64A1">
      <w:pPr>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szCs w:val="25"/>
        </w:rPr>
        <w:tab/>
      </w:r>
      <w:r>
        <w:rPr>
          <w:rFonts w:ascii="Arial" w:hAnsi="Arial"/>
          <w:b/>
          <w:color w:val="3A5750" w:themeColor="accent5" w:themeShade="80"/>
          <w:sz w:val="28"/>
        </w:rPr>
        <w:t>7.3</w:t>
      </w:r>
      <w:r>
        <w:rPr>
          <w:rFonts w:ascii="Arial" w:hAnsi="Arial"/>
          <w:b/>
          <w:color w:val="3A5750" w:themeColor="accent5" w:themeShade="80"/>
          <w:sz w:val="28"/>
          <w:szCs w:val="25"/>
        </w:rPr>
        <w:tab/>
      </w:r>
      <w:r>
        <w:rPr>
          <w:rFonts w:ascii="Arial" w:hAnsi="Arial"/>
          <w:b/>
          <w:color w:val="3A5750" w:themeColor="accent5" w:themeShade="80"/>
          <w:sz w:val="28"/>
        </w:rPr>
        <w:t>Financiamento</w:t>
      </w:r>
    </w:p>
    <w:p w14:paraId="0E1A9CDB" w14:textId="77777777" w:rsidR="004326B5" w:rsidRDefault="004326B5" w:rsidP="009C64A1">
      <w:pPr>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szCs w:val="25"/>
        </w:rPr>
        <w:tab/>
      </w:r>
      <w:r>
        <w:rPr>
          <w:rFonts w:ascii="Arial" w:hAnsi="Arial"/>
          <w:b/>
          <w:color w:val="3A5750" w:themeColor="accent5" w:themeShade="80"/>
          <w:sz w:val="28"/>
        </w:rPr>
        <w:t>7.4</w:t>
      </w:r>
      <w:r>
        <w:rPr>
          <w:rFonts w:ascii="Arial" w:hAnsi="Arial"/>
          <w:b/>
          <w:color w:val="3A5750" w:themeColor="accent5" w:themeShade="80"/>
          <w:sz w:val="28"/>
          <w:szCs w:val="25"/>
        </w:rPr>
        <w:tab/>
      </w:r>
      <w:r>
        <w:rPr>
          <w:rFonts w:ascii="Arial" w:hAnsi="Arial"/>
          <w:b/>
          <w:color w:val="3A5750" w:themeColor="accent5" w:themeShade="80"/>
          <w:sz w:val="28"/>
        </w:rPr>
        <w:t>Contingência/Reserva</w:t>
      </w:r>
    </w:p>
    <w:p w14:paraId="2E0039E1" w14:textId="6919D234" w:rsidR="004326B5" w:rsidRDefault="004326B5" w:rsidP="009C64A1">
      <w:pPr>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rPr>
        <w:t xml:space="preserve">8. </w:t>
      </w:r>
      <w:r w:rsidR="00674BFF">
        <w:rPr>
          <w:rFonts w:ascii="Arial" w:hAnsi="Arial" w:hint="eastAsia"/>
          <w:b/>
          <w:color w:val="3A5750" w:themeColor="accent5" w:themeShade="80"/>
          <w:sz w:val="28"/>
          <w:lang w:eastAsia="zh-CN"/>
        </w:rPr>
        <w:t xml:space="preserve">  </w:t>
      </w:r>
      <w:r>
        <w:rPr>
          <w:rFonts w:ascii="Arial" w:hAnsi="Arial"/>
          <w:b/>
          <w:color w:val="3A5750" w:themeColor="accent5" w:themeShade="80"/>
          <w:sz w:val="28"/>
        </w:rPr>
        <w:t>Controle de custos e métricas</w:t>
      </w:r>
    </w:p>
    <w:p w14:paraId="59B928AE" w14:textId="49721E03" w:rsidR="004326B5" w:rsidRDefault="004326B5" w:rsidP="009C64A1">
      <w:pPr>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rPr>
        <w:t xml:space="preserve">9. </w:t>
      </w:r>
      <w:r w:rsidR="00674BFF">
        <w:rPr>
          <w:rFonts w:ascii="Arial" w:hAnsi="Arial" w:hint="eastAsia"/>
          <w:b/>
          <w:color w:val="3A5750" w:themeColor="accent5" w:themeShade="80"/>
          <w:sz w:val="28"/>
          <w:lang w:eastAsia="zh-CN"/>
        </w:rPr>
        <w:t xml:space="preserve">  </w:t>
      </w:r>
      <w:r>
        <w:rPr>
          <w:rFonts w:ascii="Arial" w:hAnsi="Arial"/>
          <w:b/>
          <w:color w:val="3A5750" w:themeColor="accent5" w:themeShade="80"/>
          <w:sz w:val="28"/>
        </w:rPr>
        <w:t>Processo de relatórios definido</w:t>
      </w:r>
    </w:p>
    <w:p w14:paraId="2F5A810A" w14:textId="77777777" w:rsidR="004326B5" w:rsidRDefault="004326B5" w:rsidP="009C64A1">
      <w:pPr>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rPr>
        <w:t>10. Processo de controle de alterações</w:t>
      </w:r>
    </w:p>
    <w:p w14:paraId="3E1530B4" w14:textId="77777777" w:rsidR="004326B5" w:rsidRDefault="004326B5" w:rsidP="009C64A1">
      <w:pPr>
        <w:spacing w:line="360" w:lineRule="auto"/>
        <w:ind w:left="720"/>
        <w:rPr>
          <w:rFonts w:ascii="Arial" w:hAnsi="Arial" w:cs="Arial"/>
          <w:b/>
          <w:color w:val="3A5750" w:themeColor="accent5" w:themeShade="80"/>
          <w:sz w:val="28"/>
          <w:szCs w:val="25"/>
        </w:rPr>
      </w:pPr>
      <w:r>
        <w:rPr>
          <w:rFonts w:ascii="Arial" w:hAnsi="Arial"/>
          <w:b/>
          <w:color w:val="3A5750" w:themeColor="accent5" w:themeShade="80"/>
          <w:sz w:val="28"/>
        </w:rPr>
        <w:t>11. Orçamento do projeto</w:t>
      </w:r>
    </w:p>
    <w:p w14:paraId="4DFA3B96" w14:textId="77777777" w:rsidR="00931BAD" w:rsidRPr="009C64A1" w:rsidRDefault="00931BAD" w:rsidP="009C64A1">
      <w:pPr>
        <w:spacing w:line="360" w:lineRule="auto"/>
        <w:ind w:left="720"/>
        <w:rPr>
          <w:rFonts w:ascii="Arial" w:hAnsi="Arial" w:cs="Arial"/>
          <w:b/>
          <w:color w:val="3A5750" w:themeColor="accent5" w:themeShade="80"/>
          <w:sz w:val="28"/>
          <w:szCs w:val="25"/>
        </w:rPr>
      </w:pPr>
    </w:p>
    <w:p w14:paraId="13CCCD4D" w14:textId="77777777" w:rsidR="00876089" w:rsidRPr="003C3A1F" w:rsidRDefault="00876089" w:rsidP="00F030B9">
      <w:pPr>
        <w:tabs>
          <w:tab w:val="right" w:leader="dot" w:pos="9270"/>
        </w:tabs>
        <w:spacing w:line="360" w:lineRule="auto"/>
        <w:ind w:left="720"/>
        <w:rPr>
          <w:rFonts w:ascii="Arial" w:hAnsi="Arial" w:cs="Arial"/>
          <w:color w:val="3A5750" w:themeColor="accent5" w:themeShade="80"/>
          <w:sz w:val="25"/>
          <w:szCs w:val="25"/>
        </w:rPr>
      </w:pPr>
      <w:r w:rsidRPr="003C3A1F">
        <w:rPr>
          <w:rFonts w:ascii="Arial" w:hAnsi="Arial"/>
          <w:color w:val="3A5750" w:themeColor="accent5" w:themeShade="80"/>
          <w:sz w:val="25"/>
          <w:szCs w:val="25"/>
        </w:rPr>
        <w:br w:type="page"/>
      </w:r>
    </w:p>
    <w:p w14:paraId="32ECB45A" w14:textId="77777777" w:rsidR="0014046B" w:rsidRPr="003C3A1F" w:rsidRDefault="0014046B" w:rsidP="00492C36">
      <w:pPr>
        <w:widowControl w:val="0"/>
        <w:tabs>
          <w:tab w:val="right" w:pos="9360"/>
        </w:tabs>
        <w:autoSpaceDE w:val="0"/>
        <w:autoSpaceDN w:val="0"/>
        <w:adjustRightInd w:val="0"/>
        <w:spacing w:line="480" w:lineRule="auto"/>
        <w:ind w:left="720"/>
        <w:rPr>
          <w:rFonts w:ascii="Arial" w:hAnsi="Arial" w:cs="Arial"/>
          <w:color w:val="000000"/>
          <w:szCs w:val="22"/>
        </w:rPr>
      </w:pPr>
    </w:p>
    <w:p w14:paraId="3DCFAF12" w14:textId="77777777" w:rsidR="004B21E8" w:rsidRPr="003C3A1F" w:rsidRDefault="004B21E8" w:rsidP="00572F55">
      <w:pPr>
        <w:pStyle w:val="ListParagraph"/>
        <w:widowControl w:val="0"/>
        <w:numPr>
          <w:ilvl w:val="0"/>
          <w:numId w:val="1"/>
        </w:numPr>
        <w:tabs>
          <w:tab w:val="right" w:pos="9360"/>
        </w:tabs>
        <w:autoSpaceDE w:val="0"/>
        <w:autoSpaceDN w:val="0"/>
        <w:adjustRightInd w:val="0"/>
        <w:spacing w:line="276" w:lineRule="auto"/>
        <w:rPr>
          <w:rFonts w:ascii="Arial" w:hAnsi="Arial" w:cs="Arial"/>
          <w:b/>
          <w:color w:val="568278" w:themeColor="accent5" w:themeShade="BF"/>
          <w:sz w:val="32"/>
          <w:szCs w:val="28"/>
        </w:rPr>
      </w:pPr>
      <w:r>
        <w:rPr>
          <w:rFonts w:ascii="Arial" w:hAnsi="Arial"/>
          <w:b/>
          <w:color w:val="568278" w:themeColor="accent5" w:themeShade="BF"/>
          <w:sz w:val="32"/>
        </w:rPr>
        <w:t>Introdução</w:t>
      </w:r>
    </w:p>
    <w:p w14:paraId="637C1F3A" w14:textId="77777777" w:rsidR="001433AA" w:rsidRPr="003C3A1F" w:rsidRDefault="00A769EA" w:rsidP="00572F55">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color w:val="000000" w:themeColor="text1"/>
          <w:sz w:val="28"/>
        </w:rPr>
        <w:t>Visão geral do plano de gerenciamento de custos de projeto</w:t>
      </w:r>
    </w:p>
    <w:p w14:paraId="2BC6DE2C" w14:textId="77777777" w:rsidR="00572F55" w:rsidRPr="003C3A1F" w:rsidRDefault="00572F55" w:rsidP="00572F55">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0745F942" w14:textId="77777777" w:rsidR="00572F55" w:rsidRPr="003C3A1F" w:rsidRDefault="00750BF6" w:rsidP="00B72516">
      <w:pPr>
        <w:pStyle w:val="ListParagraph"/>
        <w:widowControl w:val="0"/>
        <w:numPr>
          <w:ilvl w:val="1"/>
          <w:numId w:val="2"/>
        </w:numPr>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b/>
          <w:color w:val="568278" w:themeColor="accent5" w:themeShade="BF"/>
          <w:sz w:val="32"/>
        </w:rPr>
        <w:t>Propósito</w:t>
      </w:r>
      <w:r w:rsidR="00B366E3" w:rsidRPr="003C3A1F">
        <w:rPr>
          <w:rFonts w:ascii="Arial" w:hAnsi="Arial"/>
          <w:b/>
          <w:color w:val="568278" w:themeColor="accent5" w:themeShade="BF"/>
          <w:sz w:val="32"/>
          <w:szCs w:val="28"/>
        </w:rPr>
        <w:br/>
      </w:r>
      <w:r>
        <w:rPr>
          <w:rFonts w:ascii="Arial" w:hAnsi="Arial"/>
          <w:color w:val="000000" w:themeColor="text1"/>
          <w:sz w:val="28"/>
        </w:rPr>
        <w:t xml:space="preserve">Identifique o desfecho desejado e como o plano será benéfico. </w:t>
      </w:r>
    </w:p>
    <w:p w14:paraId="22780017" w14:textId="77777777" w:rsidR="00572F55" w:rsidRPr="003C3A1F" w:rsidRDefault="00572F55" w:rsidP="00572F55">
      <w:pPr>
        <w:pStyle w:val="ListParagraph"/>
        <w:widowControl w:val="0"/>
        <w:tabs>
          <w:tab w:val="right" w:pos="9360"/>
        </w:tabs>
        <w:autoSpaceDE w:val="0"/>
        <w:autoSpaceDN w:val="0"/>
        <w:adjustRightInd w:val="0"/>
        <w:spacing w:line="276" w:lineRule="auto"/>
        <w:ind w:left="1440"/>
        <w:rPr>
          <w:rFonts w:ascii="Arial" w:hAnsi="Arial" w:cs="Arial"/>
          <w:b/>
          <w:color w:val="568278" w:themeColor="accent5" w:themeShade="BF"/>
          <w:sz w:val="28"/>
          <w:szCs w:val="28"/>
        </w:rPr>
      </w:pPr>
    </w:p>
    <w:p w14:paraId="70A84526" w14:textId="77777777" w:rsidR="00572F55" w:rsidRPr="003C3A1F" w:rsidRDefault="00931BAD" w:rsidP="00C02592">
      <w:pPr>
        <w:pStyle w:val="ListParagraph"/>
        <w:widowControl w:val="0"/>
        <w:numPr>
          <w:ilvl w:val="1"/>
          <w:numId w:val="2"/>
        </w:numPr>
        <w:tabs>
          <w:tab w:val="right" w:pos="9360"/>
        </w:tabs>
        <w:autoSpaceDE w:val="0"/>
        <w:autoSpaceDN w:val="0"/>
        <w:adjustRightInd w:val="0"/>
        <w:spacing w:line="276" w:lineRule="auto"/>
        <w:ind w:right="168"/>
        <w:rPr>
          <w:rFonts w:ascii="Arial" w:hAnsi="Arial" w:cs="Arial"/>
          <w:color w:val="000000" w:themeColor="text1"/>
          <w:sz w:val="28"/>
          <w:szCs w:val="28"/>
        </w:rPr>
      </w:pPr>
      <w:r>
        <w:rPr>
          <w:rFonts w:ascii="Arial" w:hAnsi="Arial"/>
          <w:b/>
          <w:color w:val="568278" w:themeColor="accent5" w:themeShade="BF"/>
          <w:sz w:val="32"/>
        </w:rPr>
        <w:t>Práticas de documentação e comunicação</w:t>
      </w:r>
      <w:r w:rsidR="00B366E3" w:rsidRPr="003C3A1F">
        <w:rPr>
          <w:rFonts w:ascii="Arial" w:hAnsi="Arial"/>
          <w:b/>
          <w:color w:val="568278" w:themeColor="accent5" w:themeShade="BF"/>
          <w:sz w:val="32"/>
          <w:szCs w:val="28"/>
        </w:rPr>
        <w:br/>
      </w:r>
      <w:r>
        <w:rPr>
          <w:rFonts w:ascii="Arial" w:hAnsi="Arial"/>
          <w:color w:val="000000" w:themeColor="text1"/>
          <w:sz w:val="28"/>
        </w:rPr>
        <w:t xml:space="preserve">Discuta como o progresso e as alterações serão documentados e como as informações serão comunicadas aos membros da equipe e às partes interessadas. </w:t>
      </w:r>
    </w:p>
    <w:p w14:paraId="0271B7FF" w14:textId="77777777" w:rsidR="00572F55" w:rsidRPr="003C3A1F" w:rsidRDefault="00DF5617" w:rsidP="00DF5617">
      <w:pPr>
        <w:pStyle w:val="ListParagraph"/>
        <w:widowControl w:val="0"/>
        <w:tabs>
          <w:tab w:val="left" w:pos="7134"/>
        </w:tabs>
        <w:autoSpaceDE w:val="0"/>
        <w:autoSpaceDN w:val="0"/>
        <w:adjustRightInd w:val="0"/>
        <w:spacing w:line="276" w:lineRule="auto"/>
        <w:ind w:left="1440"/>
        <w:rPr>
          <w:rFonts w:ascii="Arial" w:hAnsi="Arial" w:cs="Arial"/>
          <w:b/>
          <w:color w:val="568278" w:themeColor="accent5" w:themeShade="BF"/>
          <w:sz w:val="28"/>
          <w:szCs w:val="28"/>
        </w:rPr>
      </w:pPr>
      <w:r w:rsidRPr="003C3A1F">
        <w:rPr>
          <w:rFonts w:ascii="Arial" w:hAnsi="Arial"/>
          <w:b/>
          <w:color w:val="568278" w:themeColor="accent5" w:themeShade="BF"/>
          <w:sz w:val="28"/>
          <w:szCs w:val="28"/>
        </w:rPr>
        <w:tab/>
      </w:r>
    </w:p>
    <w:p w14:paraId="5FAC6868" w14:textId="77777777" w:rsidR="005B29EF" w:rsidRPr="003C3A1F" w:rsidRDefault="005B29EF" w:rsidP="00E75D3C">
      <w:pPr>
        <w:rPr>
          <w:rFonts w:ascii="Arial" w:hAnsi="Arial" w:cs="Arial"/>
          <w:color w:val="000000" w:themeColor="text1"/>
          <w:sz w:val="28"/>
          <w:szCs w:val="28"/>
        </w:rPr>
      </w:pPr>
    </w:p>
    <w:p w14:paraId="742E5584" w14:textId="77777777" w:rsidR="00E75D3C" w:rsidRPr="003C3A1F" w:rsidRDefault="00E75D3C" w:rsidP="00E75D3C">
      <w:pPr>
        <w:rPr>
          <w:rFonts w:ascii="Arial" w:hAnsi="Arial" w:cs="Arial"/>
          <w:color w:val="000000" w:themeColor="text1"/>
          <w:sz w:val="28"/>
          <w:szCs w:val="28"/>
        </w:rPr>
      </w:pPr>
    </w:p>
    <w:p w14:paraId="3093A3D6" w14:textId="77777777" w:rsidR="005B29EF" w:rsidRPr="003C3A1F" w:rsidRDefault="00DF5617" w:rsidP="005B29EF">
      <w:pPr>
        <w:pStyle w:val="ListParagraph"/>
        <w:widowControl w:val="0"/>
        <w:numPr>
          <w:ilvl w:val="0"/>
          <w:numId w:val="1"/>
        </w:numPr>
        <w:tabs>
          <w:tab w:val="right" w:pos="9360"/>
        </w:tabs>
        <w:autoSpaceDE w:val="0"/>
        <w:autoSpaceDN w:val="0"/>
        <w:adjustRightInd w:val="0"/>
        <w:spacing w:line="276" w:lineRule="auto"/>
        <w:rPr>
          <w:rFonts w:ascii="Arial" w:hAnsi="Arial" w:cs="Arial"/>
          <w:b/>
          <w:color w:val="568278" w:themeColor="accent5" w:themeShade="BF"/>
          <w:sz w:val="32"/>
          <w:szCs w:val="28"/>
        </w:rPr>
      </w:pPr>
      <w:r>
        <w:rPr>
          <w:rFonts w:ascii="Arial" w:hAnsi="Arial"/>
          <w:b/>
          <w:color w:val="568278" w:themeColor="accent5" w:themeShade="BF"/>
          <w:sz w:val="32"/>
        </w:rPr>
        <w:t>Visão geral</w:t>
      </w:r>
    </w:p>
    <w:p w14:paraId="2B011E63" w14:textId="77777777" w:rsidR="005B29EF" w:rsidRPr="003C3A1F" w:rsidRDefault="009C2356" w:rsidP="00931BAD">
      <w:pPr>
        <w:pStyle w:val="ListParagraph"/>
        <w:widowControl w:val="0"/>
        <w:tabs>
          <w:tab w:val="left" w:pos="8880"/>
        </w:tabs>
        <w:autoSpaceDE w:val="0"/>
        <w:autoSpaceDN w:val="0"/>
        <w:adjustRightInd w:val="0"/>
        <w:spacing w:line="276" w:lineRule="auto"/>
        <w:rPr>
          <w:rFonts w:ascii="Arial" w:hAnsi="Arial" w:cs="Arial"/>
          <w:color w:val="000000" w:themeColor="text1"/>
          <w:sz w:val="28"/>
          <w:szCs w:val="28"/>
        </w:rPr>
      </w:pPr>
      <w:r>
        <w:rPr>
          <w:rFonts w:ascii="Arial" w:hAnsi="Arial"/>
          <w:color w:val="000000" w:themeColor="text1"/>
          <w:sz w:val="28"/>
        </w:rPr>
        <w:t>Descreva brevemente como o processo de gerenciamento de custos melhorará o projeto.</w:t>
      </w:r>
      <w:r w:rsidR="00931BAD">
        <w:rPr>
          <w:rFonts w:ascii="Arial" w:hAnsi="Arial"/>
          <w:color w:val="000000" w:themeColor="text1"/>
          <w:sz w:val="28"/>
          <w:szCs w:val="28"/>
        </w:rPr>
        <w:tab/>
      </w:r>
    </w:p>
    <w:p w14:paraId="64F7870B" w14:textId="77777777" w:rsidR="005B29EF" w:rsidRPr="003C3A1F" w:rsidRDefault="005B29EF" w:rsidP="005B29EF">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07048AFD" w14:textId="77777777" w:rsidR="00935687" w:rsidRPr="003C3A1F" w:rsidRDefault="00931BAD" w:rsidP="007B126A">
      <w:pPr>
        <w:pStyle w:val="ListParagraph"/>
        <w:widowControl w:val="0"/>
        <w:numPr>
          <w:ilvl w:val="1"/>
          <w:numId w:val="3"/>
        </w:numPr>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b/>
          <w:color w:val="568278" w:themeColor="accent5" w:themeShade="BF"/>
          <w:sz w:val="32"/>
        </w:rPr>
        <w:t>Declaração resumida</w:t>
      </w:r>
      <w:r w:rsidR="00B366E3" w:rsidRPr="003C3A1F">
        <w:rPr>
          <w:rFonts w:ascii="Arial" w:hAnsi="Arial"/>
          <w:b/>
          <w:color w:val="568278" w:themeColor="accent5" w:themeShade="BF"/>
          <w:sz w:val="32"/>
          <w:szCs w:val="28"/>
        </w:rPr>
        <w:br/>
      </w:r>
      <w:r>
        <w:rPr>
          <w:rFonts w:ascii="Arial" w:hAnsi="Arial"/>
          <w:color w:val="000000" w:themeColor="text1"/>
          <w:sz w:val="28"/>
        </w:rPr>
        <w:t xml:space="preserve">Descreva brevemente como o processo de gerenciamento de custos afetará/melhorará o projeto. </w:t>
      </w:r>
    </w:p>
    <w:p w14:paraId="5454C528" w14:textId="77777777" w:rsidR="005B29EF" w:rsidRPr="003C3A1F" w:rsidRDefault="005B29EF" w:rsidP="005B29EF">
      <w:pPr>
        <w:pStyle w:val="ListParagraph"/>
        <w:widowControl w:val="0"/>
        <w:tabs>
          <w:tab w:val="right" w:pos="9360"/>
        </w:tabs>
        <w:autoSpaceDE w:val="0"/>
        <w:autoSpaceDN w:val="0"/>
        <w:adjustRightInd w:val="0"/>
        <w:spacing w:line="276" w:lineRule="auto"/>
        <w:ind w:left="1440"/>
        <w:rPr>
          <w:rFonts w:ascii="Arial" w:hAnsi="Arial" w:cs="Arial"/>
          <w:b/>
          <w:color w:val="568278" w:themeColor="accent5" w:themeShade="BF"/>
          <w:sz w:val="28"/>
          <w:szCs w:val="28"/>
        </w:rPr>
      </w:pPr>
    </w:p>
    <w:p w14:paraId="531C60AE" w14:textId="77777777" w:rsidR="005B29EF" w:rsidRPr="003C3A1F" w:rsidRDefault="00931BAD" w:rsidP="00830B2D">
      <w:pPr>
        <w:pStyle w:val="ListParagraph"/>
        <w:widowControl w:val="0"/>
        <w:numPr>
          <w:ilvl w:val="1"/>
          <w:numId w:val="3"/>
        </w:numPr>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b/>
          <w:color w:val="568278" w:themeColor="accent5" w:themeShade="BF"/>
          <w:sz w:val="32"/>
        </w:rPr>
        <w:t>Requisitos de relatório</w:t>
      </w:r>
      <w:r w:rsidR="00B366E3" w:rsidRPr="003C3A1F">
        <w:rPr>
          <w:rFonts w:ascii="Arial" w:hAnsi="Arial"/>
          <w:b/>
          <w:color w:val="568278" w:themeColor="accent5" w:themeShade="BF"/>
          <w:sz w:val="32"/>
          <w:szCs w:val="28"/>
        </w:rPr>
        <w:br/>
      </w:r>
      <w:r>
        <w:rPr>
          <w:rFonts w:ascii="Arial" w:hAnsi="Arial"/>
          <w:color w:val="000000" w:themeColor="text1"/>
          <w:sz w:val="28"/>
        </w:rPr>
        <w:t>Defina os métodos, o processo e a frequência dos relatórios de status.</w:t>
      </w:r>
    </w:p>
    <w:p w14:paraId="02B5C230" w14:textId="77777777" w:rsidR="005B29EF" w:rsidRPr="003C3A1F" w:rsidRDefault="006C620E" w:rsidP="00935687">
      <w:pPr>
        <w:pStyle w:val="ListParagraph"/>
        <w:widowControl w:val="0"/>
        <w:tabs>
          <w:tab w:val="left" w:pos="4652"/>
          <w:tab w:val="left" w:pos="8994"/>
        </w:tabs>
        <w:autoSpaceDE w:val="0"/>
        <w:autoSpaceDN w:val="0"/>
        <w:adjustRightInd w:val="0"/>
        <w:spacing w:line="276" w:lineRule="auto"/>
        <w:ind w:left="1440"/>
        <w:rPr>
          <w:rFonts w:ascii="Arial" w:hAnsi="Arial" w:cs="Arial"/>
          <w:b/>
          <w:color w:val="568278" w:themeColor="accent5" w:themeShade="BF"/>
          <w:sz w:val="28"/>
          <w:szCs w:val="28"/>
        </w:rPr>
      </w:pPr>
      <w:r w:rsidRPr="003C3A1F">
        <w:rPr>
          <w:rFonts w:ascii="Arial" w:hAnsi="Arial"/>
          <w:b/>
          <w:color w:val="568278" w:themeColor="accent5" w:themeShade="BF"/>
          <w:sz w:val="28"/>
          <w:szCs w:val="28"/>
        </w:rPr>
        <w:tab/>
      </w:r>
      <w:r w:rsidR="00935687" w:rsidRPr="003C3A1F">
        <w:rPr>
          <w:rFonts w:ascii="Arial" w:hAnsi="Arial"/>
          <w:b/>
          <w:color w:val="568278" w:themeColor="accent5" w:themeShade="BF"/>
          <w:sz w:val="28"/>
          <w:szCs w:val="28"/>
        </w:rPr>
        <w:tab/>
      </w:r>
    </w:p>
    <w:p w14:paraId="11E77026" w14:textId="77777777" w:rsidR="005B29EF" w:rsidRPr="003C3A1F" w:rsidRDefault="00931BAD" w:rsidP="00B56682">
      <w:pPr>
        <w:pStyle w:val="ListParagraph"/>
        <w:widowControl w:val="0"/>
        <w:numPr>
          <w:ilvl w:val="1"/>
          <w:numId w:val="3"/>
        </w:numPr>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b/>
          <w:color w:val="568278" w:themeColor="accent5" w:themeShade="BF"/>
          <w:sz w:val="32"/>
        </w:rPr>
        <w:t>Requisitos de grau de estimativa</w:t>
      </w:r>
      <w:r w:rsidR="00B366E3" w:rsidRPr="003C3A1F">
        <w:rPr>
          <w:rFonts w:ascii="Arial" w:hAnsi="Arial"/>
          <w:b/>
          <w:color w:val="568278" w:themeColor="accent5" w:themeShade="BF"/>
          <w:sz w:val="32"/>
          <w:szCs w:val="28"/>
        </w:rPr>
        <w:br/>
      </w:r>
      <w:r>
        <w:rPr>
          <w:rFonts w:ascii="Arial" w:hAnsi="Arial"/>
          <w:color w:val="000000" w:themeColor="text1"/>
          <w:sz w:val="28"/>
        </w:rPr>
        <w:t xml:space="preserve">Indique a porcentagem de variação necessária ao longo das etapas de planejamento, ou seja, concepção, estatuto etc. </w:t>
      </w:r>
    </w:p>
    <w:p w14:paraId="76C62AEF" w14:textId="77777777" w:rsidR="008D3809" w:rsidRPr="003C3A1F" w:rsidRDefault="008D3809" w:rsidP="005B29EF">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2B6A0E75" w14:textId="77777777" w:rsidR="001F2768" w:rsidRPr="003C3A1F" w:rsidRDefault="001F2768">
      <w:pPr>
        <w:rPr>
          <w:rFonts w:ascii="Arial" w:hAnsi="Arial" w:cs="Arial"/>
          <w:color w:val="000000" w:themeColor="text1"/>
          <w:sz w:val="28"/>
          <w:szCs w:val="28"/>
        </w:rPr>
      </w:pPr>
    </w:p>
    <w:p w14:paraId="1EB96D1B" w14:textId="77777777" w:rsidR="00B62EA0" w:rsidRDefault="00B62EA0">
      <w:pPr>
        <w:rPr>
          <w:rFonts w:ascii="Arial" w:hAnsi="Arial" w:cs="Arial"/>
          <w:color w:val="000000" w:themeColor="text1"/>
          <w:sz w:val="28"/>
          <w:szCs w:val="28"/>
        </w:rPr>
      </w:pPr>
      <w:r>
        <w:rPr>
          <w:rFonts w:ascii="Arial" w:hAnsi="Arial"/>
          <w:color w:val="000000" w:themeColor="text1"/>
          <w:sz w:val="28"/>
          <w:szCs w:val="28"/>
        </w:rPr>
        <w:br w:type="page"/>
      </w:r>
    </w:p>
    <w:p w14:paraId="4A9B6D0A" w14:textId="77777777" w:rsidR="008D3809" w:rsidRDefault="008D3809" w:rsidP="005B29EF">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47B2F65E" w14:textId="77777777" w:rsidR="00B62EA0" w:rsidRPr="003C3A1F" w:rsidRDefault="00B62EA0" w:rsidP="005B29EF">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37A256E8" w14:textId="77777777" w:rsidR="001F2768" w:rsidRPr="003C3A1F" w:rsidRDefault="00B62EA0" w:rsidP="001F2768">
      <w:pPr>
        <w:pStyle w:val="ListParagraph"/>
        <w:widowControl w:val="0"/>
        <w:numPr>
          <w:ilvl w:val="0"/>
          <w:numId w:val="1"/>
        </w:numPr>
        <w:tabs>
          <w:tab w:val="right" w:pos="9360"/>
        </w:tabs>
        <w:autoSpaceDE w:val="0"/>
        <w:autoSpaceDN w:val="0"/>
        <w:adjustRightInd w:val="0"/>
        <w:spacing w:line="276" w:lineRule="auto"/>
        <w:rPr>
          <w:rFonts w:ascii="Arial" w:hAnsi="Arial" w:cs="Arial"/>
          <w:b/>
          <w:color w:val="568278" w:themeColor="accent5" w:themeShade="BF"/>
          <w:sz w:val="32"/>
          <w:szCs w:val="28"/>
        </w:rPr>
      </w:pPr>
      <w:r>
        <w:rPr>
          <w:rFonts w:ascii="Arial" w:hAnsi="Arial"/>
          <w:b/>
          <w:color w:val="568278" w:themeColor="accent5" w:themeShade="BF"/>
          <w:sz w:val="32"/>
        </w:rPr>
        <w:t>Níveis de autorização de limite de gastos</w:t>
      </w:r>
    </w:p>
    <w:p w14:paraId="69ECC531" w14:textId="77777777" w:rsidR="00C12CF8" w:rsidRPr="00B62EA0" w:rsidRDefault="00C12CF8" w:rsidP="00B62EA0">
      <w:pPr>
        <w:widowControl w:val="0"/>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color w:val="000000" w:themeColor="text1"/>
          <w:sz w:val="28"/>
        </w:rPr>
        <w:t xml:space="preserve"> </w:t>
      </w:r>
    </w:p>
    <w:tbl>
      <w:tblPr>
        <w:tblpPr w:leftFromText="180" w:rightFromText="180" w:vertAnchor="text" w:horzAnchor="page" w:tblpX="1090" w:tblpY="25"/>
        <w:tblW w:w="484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550"/>
        <w:gridCol w:w="3224"/>
        <w:gridCol w:w="3510"/>
        <w:gridCol w:w="2176"/>
      </w:tblGrid>
      <w:tr w:rsidR="00120CC1" w:rsidRPr="003C3A1F" w14:paraId="6546B1AB" w14:textId="77777777" w:rsidTr="00AE2E12">
        <w:trPr>
          <w:cantSplit/>
          <w:trHeight w:val="530"/>
          <w:tblHeader/>
        </w:trPr>
        <w:tc>
          <w:tcPr>
            <w:tcW w:w="5000" w:type="pct"/>
            <w:gridSpan w:val="4"/>
            <w:shd w:val="clear" w:color="auto" w:fill="7BA79D" w:themeFill="accent5"/>
            <w:vAlign w:val="center"/>
          </w:tcPr>
          <w:p w14:paraId="3B55CA82" w14:textId="77777777" w:rsidR="00120CC1" w:rsidRPr="00AE2E12" w:rsidRDefault="00120CC1" w:rsidP="00AE2E12">
            <w:pPr>
              <w:pStyle w:val="TableHeading"/>
              <w:jc w:val="center"/>
            </w:pPr>
            <w:r>
              <w:rPr>
                <w:color w:val="FFFFFF" w:themeColor="background1"/>
              </w:rPr>
              <w:t>NÍVEIS DE AUTORIZAÇÃO DE LIMITE DE GASTOS</w:t>
            </w:r>
          </w:p>
        </w:tc>
      </w:tr>
      <w:tr w:rsidR="00120CC1" w:rsidRPr="003C3A1F" w14:paraId="700F1A7A" w14:textId="77777777" w:rsidTr="00AE2E12">
        <w:trPr>
          <w:cantSplit/>
          <w:trHeight w:val="400"/>
          <w:tblHeader/>
        </w:trPr>
        <w:tc>
          <w:tcPr>
            <w:tcW w:w="741" w:type="pct"/>
            <w:shd w:val="clear" w:color="auto" w:fill="E4EDEB" w:themeFill="accent5" w:themeFillTint="33"/>
            <w:vAlign w:val="center"/>
          </w:tcPr>
          <w:p w14:paraId="641AE228" w14:textId="77777777" w:rsidR="00B62EA0" w:rsidRPr="003C3A1F" w:rsidRDefault="00B62EA0" w:rsidP="00AE2E12">
            <w:pPr>
              <w:pStyle w:val="TableHeading"/>
              <w:jc w:val="center"/>
              <w:rPr>
                <w:color w:val="568278" w:themeColor="accent5" w:themeShade="BF"/>
                <w:sz w:val="20"/>
              </w:rPr>
            </w:pPr>
            <w:r>
              <w:rPr>
                <w:color w:val="568278" w:themeColor="accent5" w:themeShade="BF"/>
                <w:sz w:val="20"/>
              </w:rPr>
              <w:t>LIMITE DE CUSTOS</w:t>
            </w:r>
          </w:p>
        </w:tc>
        <w:tc>
          <w:tcPr>
            <w:tcW w:w="1541" w:type="pct"/>
            <w:shd w:val="clear" w:color="auto" w:fill="E4EDEB" w:themeFill="accent5" w:themeFillTint="33"/>
            <w:vAlign w:val="center"/>
          </w:tcPr>
          <w:p w14:paraId="76630E17" w14:textId="77777777" w:rsidR="00B62EA0" w:rsidRPr="003C3A1F" w:rsidRDefault="00B62EA0" w:rsidP="00AE2E12">
            <w:pPr>
              <w:pStyle w:val="TableHeading"/>
              <w:jc w:val="center"/>
              <w:rPr>
                <w:color w:val="568278" w:themeColor="accent5" w:themeShade="BF"/>
                <w:sz w:val="20"/>
              </w:rPr>
            </w:pPr>
            <w:r>
              <w:rPr>
                <w:color w:val="568278" w:themeColor="accent5" w:themeShade="BF"/>
                <w:sz w:val="20"/>
              </w:rPr>
              <w:t>NOME/CARGO</w:t>
            </w:r>
          </w:p>
        </w:tc>
        <w:tc>
          <w:tcPr>
            <w:tcW w:w="1678" w:type="pct"/>
            <w:shd w:val="clear" w:color="auto" w:fill="E4EDEB" w:themeFill="accent5" w:themeFillTint="33"/>
            <w:vAlign w:val="center"/>
          </w:tcPr>
          <w:p w14:paraId="51208855" w14:textId="77777777" w:rsidR="00B62EA0" w:rsidRPr="003C3A1F" w:rsidRDefault="00120CC1" w:rsidP="00AE2E12">
            <w:pPr>
              <w:pStyle w:val="TableHeading"/>
              <w:jc w:val="center"/>
              <w:rPr>
                <w:color w:val="568278" w:themeColor="accent5" w:themeShade="BF"/>
                <w:sz w:val="20"/>
              </w:rPr>
            </w:pPr>
            <w:r>
              <w:rPr>
                <w:color w:val="568278" w:themeColor="accent5" w:themeShade="BF"/>
                <w:sz w:val="20"/>
              </w:rPr>
              <w:t>E-MAIL</w:t>
            </w:r>
          </w:p>
        </w:tc>
        <w:tc>
          <w:tcPr>
            <w:tcW w:w="1040" w:type="pct"/>
            <w:shd w:val="clear" w:color="auto" w:fill="E4EDEB" w:themeFill="accent5" w:themeFillTint="33"/>
            <w:vAlign w:val="center"/>
          </w:tcPr>
          <w:p w14:paraId="681B0802" w14:textId="77777777" w:rsidR="00B62EA0" w:rsidRDefault="00120CC1" w:rsidP="00AE2E12">
            <w:pPr>
              <w:pStyle w:val="TableHeading"/>
              <w:jc w:val="center"/>
              <w:rPr>
                <w:color w:val="568278" w:themeColor="accent5" w:themeShade="BF"/>
                <w:sz w:val="20"/>
              </w:rPr>
            </w:pPr>
            <w:r>
              <w:rPr>
                <w:color w:val="568278" w:themeColor="accent5" w:themeShade="BF"/>
                <w:sz w:val="20"/>
              </w:rPr>
              <w:t>TELEFONE</w:t>
            </w:r>
          </w:p>
        </w:tc>
      </w:tr>
      <w:tr w:rsidR="00120CC1" w:rsidRPr="003C3A1F" w14:paraId="5C5CCB91" w14:textId="77777777" w:rsidTr="00AE2E12">
        <w:trPr>
          <w:cantSplit/>
          <w:trHeight w:val="543"/>
        </w:trPr>
        <w:tc>
          <w:tcPr>
            <w:tcW w:w="741" w:type="pct"/>
            <w:vAlign w:val="center"/>
          </w:tcPr>
          <w:p w14:paraId="0E77ADCA" w14:textId="77777777" w:rsidR="00B62EA0" w:rsidRPr="003C3A1F" w:rsidRDefault="00B62EA0" w:rsidP="00FE2994">
            <w:pPr>
              <w:pStyle w:val="TableText"/>
              <w:jc w:val="center"/>
              <w:rPr>
                <w:color w:val="808080" w:themeColor="background1" w:themeShade="80"/>
                <w:sz w:val="20"/>
              </w:rPr>
            </w:pPr>
          </w:p>
        </w:tc>
        <w:tc>
          <w:tcPr>
            <w:tcW w:w="1541" w:type="pct"/>
            <w:vAlign w:val="center"/>
          </w:tcPr>
          <w:p w14:paraId="2052CE6A" w14:textId="77777777" w:rsidR="00B62EA0" w:rsidRPr="003C3A1F" w:rsidRDefault="00B62EA0" w:rsidP="00AE2E12">
            <w:pPr>
              <w:pStyle w:val="TableText"/>
              <w:rPr>
                <w:color w:val="808080" w:themeColor="background1" w:themeShade="80"/>
                <w:sz w:val="20"/>
              </w:rPr>
            </w:pPr>
          </w:p>
        </w:tc>
        <w:tc>
          <w:tcPr>
            <w:tcW w:w="1678" w:type="pct"/>
            <w:vAlign w:val="center"/>
          </w:tcPr>
          <w:p w14:paraId="23C57C8B" w14:textId="77777777" w:rsidR="00B62EA0" w:rsidRPr="003C3A1F" w:rsidRDefault="00B62EA0" w:rsidP="00AE2E12">
            <w:pPr>
              <w:pStyle w:val="TableText"/>
              <w:rPr>
                <w:color w:val="808080" w:themeColor="background1" w:themeShade="80"/>
                <w:sz w:val="20"/>
              </w:rPr>
            </w:pPr>
          </w:p>
        </w:tc>
        <w:tc>
          <w:tcPr>
            <w:tcW w:w="1040" w:type="pct"/>
            <w:vAlign w:val="center"/>
          </w:tcPr>
          <w:p w14:paraId="6A47B7A3" w14:textId="77777777" w:rsidR="00B62EA0" w:rsidRPr="003C3A1F" w:rsidRDefault="00B62EA0" w:rsidP="00AE2E12">
            <w:pPr>
              <w:pStyle w:val="TableText"/>
              <w:rPr>
                <w:color w:val="808080" w:themeColor="background1" w:themeShade="80"/>
                <w:sz w:val="20"/>
              </w:rPr>
            </w:pPr>
          </w:p>
        </w:tc>
      </w:tr>
      <w:tr w:rsidR="00120CC1" w:rsidRPr="003C3A1F" w14:paraId="5BFD1515" w14:textId="77777777" w:rsidTr="00AE2E12">
        <w:trPr>
          <w:cantSplit/>
          <w:trHeight w:val="543"/>
        </w:trPr>
        <w:tc>
          <w:tcPr>
            <w:tcW w:w="741" w:type="pct"/>
            <w:vAlign w:val="center"/>
          </w:tcPr>
          <w:p w14:paraId="6EFA7455" w14:textId="77777777" w:rsidR="00B62EA0" w:rsidRPr="003C3A1F" w:rsidRDefault="00B62EA0" w:rsidP="00FE2994">
            <w:pPr>
              <w:pStyle w:val="TableText"/>
              <w:jc w:val="center"/>
              <w:rPr>
                <w:color w:val="808080" w:themeColor="background1" w:themeShade="80"/>
                <w:sz w:val="20"/>
              </w:rPr>
            </w:pPr>
          </w:p>
        </w:tc>
        <w:tc>
          <w:tcPr>
            <w:tcW w:w="1541" w:type="pct"/>
            <w:vAlign w:val="center"/>
          </w:tcPr>
          <w:p w14:paraId="194DC7FC" w14:textId="77777777" w:rsidR="00B62EA0" w:rsidRPr="003C3A1F" w:rsidRDefault="00B62EA0" w:rsidP="00AE2E12">
            <w:pPr>
              <w:pStyle w:val="TableText"/>
              <w:rPr>
                <w:color w:val="808080" w:themeColor="background1" w:themeShade="80"/>
                <w:sz w:val="20"/>
              </w:rPr>
            </w:pPr>
          </w:p>
        </w:tc>
        <w:tc>
          <w:tcPr>
            <w:tcW w:w="1678" w:type="pct"/>
            <w:vAlign w:val="center"/>
          </w:tcPr>
          <w:p w14:paraId="57FDBFA0" w14:textId="77777777" w:rsidR="00B62EA0" w:rsidRPr="003C3A1F" w:rsidRDefault="00B62EA0" w:rsidP="00AE2E12">
            <w:pPr>
              <w:pStyle w:val="TableText"/>
              <w:rPr>
                <w:color w:val="808080" w:themeColor="background1" w:themeShade="80"/>
                <w:sz w:val="20"/>
              </w:rPr>
            </w:pPr>
          </w:p>
        </w:tc>
        <w:tc>
          <w:tcPr>
            <w:tcW w:w="1040" w:type="pct"/>
            <w:vAlign w:val="center"/>
          </w:tcPr>
          <w:p w14:paraId="3CAD35FE" w14:textId="77777777" w:rsidR="00B62EA0" w:rsidRPr="003C3A1F" w:rsidRDefault="00B62EA0" w:rsidP="00AE2E12">
            <w:pPr>
              <w:pStyle w:val="TableText"/>
              <w:rPr>
                <w:color w:val="808080" w:themeColor="background1" w:themeShade="80"/>
                <w:sz w:val="20"/>
              </w:rPr>
            </w:pPr>
          </w:p>
        </w:tc>
      </w:tr>
      <w:tr w:rsidR="00120CC1" w:rsidRPr="003C3A1F" w14:paraId="77AB545B" w14:textId="77777777" w:rsidTr="00AE2E12">
        <w:trPr>
          <w:cantSplit/>
          <w:trHeight w:val="543"/>
        </w:trPr>
        <w:tc>
          <w:tcPr>
            <w:tcW w:w="741" w:type="pct"/>
            <w:vAlign w:val="center"/>
          </w:tcPr>
          <w:p w14:paraId="171EAF3B" w14:textId="77777777" w:rsidR="00B62EA0" w:rsidRPr="003C3A1F" w:rsidRDefault="00B62EA0" w:rsidP="00FE2994">
            <w:pPr>
              <w:pStyle w:val="TableText"/>
              <w:jc w:val="center"/>
              <w:rPr>
                <w:color w:val="808080" w:themeColor="background1" w:themeShade="80"/>
                <w:sz w:val="20"/>
              </w:rPr>
            </w:pPr>
          </w:p>
        </w:tc>
        <w:tc>
          <w:tcPr>
            <w:tcW w:w="1541" w:type="pct"/>
            <w:vAlign w:val="center"/>
          </w:tcPr>
          <w:p w14:paraId="0F3533CB" w14:textId="77777777" w:rsidR="00B62EA0" w:rsidRPr="003C3A1F" w:rsidRDefault="00B62EA0" w:rsidP="00AE2E12">
            <w:pPr>
              <w:pStyle w:val="TableText"/>
              <w:rPr>
                <w:color w:val="808080" w:themeColor="background1" w:themeShade="80"/>
                <w:sz w:val="20"/>
              </w:rPr>
            </w:pPr>
          </w:p>
        </w:tc>
        <w:tc>
          <w:tcPr>
            <w:tcW w:w="1678" w:type="pct"/>
            <w:vAlign w:val="center"/>
          </w:tcPr>
          <w:p w14:paraId="07109F8F" w14:textId="77777777" w:rsidR="00B62EA0" w:rsidRPr="003C3A1F" w:rsidRDefault="00B62EA0" w:rsidP="00AE2E12">
            <w:pPr>
              <w:pStyle w:val="TableText"/>
              <w:rPr>
                <w:color w:val="808080" w:themeColor="background1" w:themeShade="80"/>
                <w:sz w:val="20"/>
              </w:rPr>
            </w:pPr>
          </w:p>
        </w:tc>
        <w:tc>
          <w:tcPr>
            <w:tcW w:w="1040" w:type="pct"/>
            <w:vAlign w:val="center"/>
          </w:tcPr>
          <w:p w14:paraId="23C5D5E4" w14:textId="77777777" w:rsidR="00B62EA0" w:rsidRPr="003C3A1F" w:rsidRDefault="00B62EA0" w:rsidP="00AE2E12">
            <w:pPr>
              <w:pStyle w:val="TableText"/>
              <w:rPr>
                <w:color w:val="808080" w:themeColor="background1" w:themeShade="80"/>
                <w:sz w:val="20"/>
              </w:rPr>
            </w:pPr>
          </w:p>
        </w:tc>
      </w:tr>
      <w:tr w:rsidR="00120CC1" w:rsidRPr="003C3A1F" w14:paraId="3D64E36B" w14:textId="77777777" w:rsidTr="00AE2E12">
        <w:trPr>
          <w:cantSplit/>
          <w:trHeight w:val="543"/>
        </w:trPr>
        <w:tc>
          <w:tcPr>
            <w:tcW w:w="741" w:type="pct"/>
            <w:vAlign w:val="center"/>
          </w:tcPr>
          <w:p w14:paraId="02D020AC" w14:textId="77777777" w:rsidR="00B62EA0" w:rsidRPr="003C3A1F" w:rsidRDefault="00B62EA0" w:rsidP="00FE2994">
            <w:pPr>
              <w:pStyle w:val="TableText"/>
              <w:jc w:val="center"/>
              <w:rPr>
                <w:color w:val="808080" w:themeColor="background1" w:themeShade="80"/>
                <w:sz w:val="20"/>
              </w:rPr>
            </w:pPr>
          </w:p>
        </w:tc>
        <w:tc>
          <w:tcPr>
            <w:tcW w:w="1541" w:type="pct"/>
            <w:vAlign w:val="center"/>
          </w:tcPr>
          <w:p w14:paraId="05821279" w14:textId="77777777" w:rsidR="00B62EA0" w:rsidRPr="003C3A1F" w:rsidRDefault="00B62EA0" w:rsidP="00AE2E12">
            <w:pPr>
              <w:pStyle w:val="TableText"/>
              <w:rPr>
                <w:color w:val="808080" w:themeColor="background1" w:themeShade="80"/>
                <w:sz w:val="20"/>
              </w:rPr>
            </w:pPr>
          </w:p>
        </w:tc>
        <w:tc>
          <w:tcPr>
            <w:tcW w:w="1678" w:type="pct"/>
            <w:vAlign w:val="center"/>
          </w:tcPr>
          <w:p w14:paraId="6A0B50F9" w14:textId="77777777" w:rsidR="00B62EA0" w:rsidRPr="003C3A1F" w:rsidRDefault="00B62EA0" w:rsidP="00AE2E12">
            <w:pPr>
              <w:pStyle w:val="TableText"/>
              <w:rPr>
                <w:color w:val="808080" w:themeColor="background1" w:themeShade="80"/>
                <w:sz w:val="20"/>
              </w:rPr>
            </w:pPr>
          </w:p>
        </w:tc>
        <w:tc>
          <w:tcPr>
            <w:tcW w:w="1040" w:type="pct"/>
            <w:vAlign w:val="center"/>
          </w:tcPr>
          <w:p w14:paraId="4F2E46F4" w14:textId="77777777" w:rsidR="00B62EA0" w:rsidRPr="003C3A1F" w:rsidRDefault="00B62EA0" w:rsidP="00AE2E12">
            <w:pPr>
              <w:pStyle w:val="TableText"/>
              <w:rPr>
                <w:color w:val="808080" w:themeColor="background1" w:themeShade="80"/>
                <w:sz w:val="20"/>
              </w:rPr>
            </w:pPr>
          </w:p>
        </w:tc>
      </w:tr>
      <w:tr w:rsidR="00FE2994" w:rsidRPr="003C3A1F" w14:paraId="6B9EDB37" w14:textId="77777777" w:rsidTr="00AE2E12">
        <w:trPr>
          <w:cantSplit/>
          <w:trHeight w:val="543"/>
        </w:trPr>
        <w:tc>
          <w:tcPr>
            <w:tcW w:w="741" w:type="pct"/>
            <w:vAlign w:val="center"/>
          </w:tcPr>
          <w:p w14:paraId="62756579" w14:textId="77777777" w:rsidR="00FE2994" w:rsidRPr="003C3A1F" w:rsidRDefault="00FE2994" w:rsidP="00FE2994">
            <w:pPr>
              <w:pStyle w:val="TableText"/>
              <w:jc w:val="center"/>
              <w:rPr>
                <w:color w:val="808080" w:themeColor="background1" w:themeShade="80"/>
                <w:sz w:val="20"/>
              </w:rPr>
            </w:pPr>
          </w:p>
        </w:tc>
        <w:tc>
          <w:tcPr>
            <w:tcW w:w="1541" w:type="pct"/>
            <w:vAlign w:val="center"/>
          </w:tcPr>
          <w:p w14:paraId="4CC2B87C" w14:textId="77777777" w:rsidR="00FE2994" w:rsidRPr="003C3A1F" w:rsidRDefault="00FE2994" w:rsidP="00AE2E12">
            <w:pPr>
              <w:pStyle w:val="TableText"/>
              <w:rPr>
                <w:color w:val="808080" w:themeColor="background1" w:themeShade="80"/>
                <w:sz w:val="20"/>
              </w:rPr>
            </w:pPr>
          </w:p>
        </w:tc>
        <w:tc>
          <w:tcPr>
            <w:tcW w:w="1678" w:type="pct"/>
            <w:vAlign w:val="center"/>
          </w:tcPr>
          <w:p w14:paraId="652C4B9B" w14:textId="77777777" w:rsidR="00FE2994" w:rsidRPr="003C3A1F" w:rsidRDefault="00FE2994" w:rsidP="00AE2E12">
            <w:pPr>
              <w:pStyle w:val="TableText"/>
              <w:rPr>
                <w:color w:val="808080" w:themeColor="background1" w:themeShade="80"/>
                <w:sz w:val="20"/>
              </w:rPr>
            </w:pPr>
          </w:p>
        </w:tc>
        <w:tc>
          <w:tcPr>
            <w:tcW w:w="1040" w:type="pct"/>
            <w:vAlign w:val="center"/>
          </w:tcPr>
          <w:p w14:paraId="6F5D5BFD" w14:textId="77777777" w:rsidR="00FE2994" w:rsidRPr="003C3A1F" w:rsidRDefault="00FE2994" w:rsidP="00AE2E12">
            <w:pPr>
              <w:pStyle w:val="TableText"/>
              <w:rPr>
                <w:color w:val="808080" w:themeColor="background1" w:themeShade="80"/>
                <w:sz w:val="20"/>
              </w:rPr>
            </w:pPr>
          </w:p>
        </w:tc>
      </w:tr>
      <w:tr w:rsidR="00FE2994" w:rsidRPr="003C3A1F" w14:paraId="1919E963" w14:textId="77777777" w:rsidTr="00AE2E12">
        <w:trPr>
          <w:cantSplit/>
          <w:trHeight w:val="543"/>
        </w:trPr>
        <w:tc>
          <w:tcPr>
            <w:tcW w:w="741" w:type="pct"/>
            <w:vAlign w:val="center"/>
          </w:tcPr>
          <w:p w14:paraId="484CB2CF" w14:textId="77777777" w:rsidR="00FE2994" w:rsidRPr="003C3A1F" w:rsidRDefault="00FE2994" w:rsidP="00FE2994">
            <w:pPr>
              <w:pStyle w:val="TableText"/>
              <w:jc w:val="center"/>
              <w:rPr>
                <w:color w:val="808080" w:themeColor="background1" w:themeShade="80"/>
                <w:sz w:val="20"/>
              </w:rPr>
            </w:pPr>
          </w:p>
        </w:tc>
        <w:tc>
          <w:tcPr>
            <w:tcW w:w="1541" w:type="pct"/>
            <w:vAlign w:val="center"/>
          </w:tcPr>
          <w:p w14:paraId="41748358" w14:textId="77777777" w:rsidR="00FE2994" w:rsidRPr="003C3A1F" w:rsidRDefault="00FE2994" w:rsidP="00AE2E12">
            <w:pPr>
              <w:pStyle w:val="TableText"/>
              <w:rPr>
                <w:color w:val="808080" w:themeColor="background1" w:themeShade="80"/>
                <w:sz w:val="20"/>
              </w:rPr>
            </w:pPr>
          </w:p>
        </w:tc>
        <w:tc>
          <w:tcPr>
            <w:tcW w:w="1678" w:type="pct"/>
            <w:vAlign w:val="center"/>
          </w:tcPr>
          <w:p w14:paraId="2DDFA023" w14:textId="77777777" w:rsidR="00FE2994" w:rsidRPr="003C3A1F" w:rsidRDefault="00FE2994" w:rsidP="00AE2E12">
            <w:pPr>
              <w:pStyle w:val="TableText"/>
              <w:rPr>
                <w:color w:val="808080" w:themeColor="background1" w:themeShade="80"/>
                <w:sz w:val="20"/>
              </w:rPr>
            </w:pPr>
          </w:p>
        </w:tc>
        <w:tc>
          <w:tcPr>
            <w:tcW w:w="1040" w:type="pct"/>
            <w:vAlign w:val="center"/>
          </w:tcPr>
          <w:p w14:paraId="770F1808" w14:textId="77777777" w:rsidR="00FE2994" w:rsidRPr="003C3A1F" w:rsidRDefault="00FE2994" w:rsidP="00AE2E12">
            <w:pPr>
              <w:pStyle w:val="TableText"/>
              <w:rPr>
                <w:color w:val="808080" w:themeColor="background1" w:themeShade="80"/>
                <w:sz w:val="20"/>
              </w:rPr>
            </w:pPr>
          </w:p>
        </w:tc>
      </w:tr>
      <w:tr w:rsidR="00FE2994" w:rsidRPr="003C3A1F" w14:paraId="0ADB2B15" w14:textId="77777777" w:rsidTr="00AE2E12">
        <w:trPr>
          <w:cantSplit/>
          <w:trHeight w:val="543"/>
        </w:trPr>
        <w:tc>
          <w:tcPr>
            <w:tcW w:w="741" w:type="pct"/>
            <w:vAlign w:val="center"/>
          </w:tcPr>
          <w:p w14:paraId="121B45D2" w14:textId="77777777" w:rsidR="00FE2994" w:rsidRPr="003C3A1F" w:rsidRDefault="00FE2994" w:rsidP="00FE2994">
            <w:pPr>
              <w:pStyle w:val="TableText"/>
              <w:jc w:val="center"/>
              <w:rPr>
                <w:color w:val="808080" w:themeColor="background1" w:themeShade="80"/>
                <w:sz w:val="20"/>
              </w:rPr>
            </w:pPr>
          </w:p>
        </w:tc>
        <w:tc>
          <w:tcPr>
            <w:tcW w:w="1541" w:type="pct"/>
            <w:vAlign w:val="center"/>
          </w:tcPr>
          <w:p w14:paraId="3B524E60" w14:textId="77777777" w:rsidR="00FE2994" w:rsidRPr="003C3A1F" w:rsidRDefault="00FE2994" w:rsidP="00AE2E12">
            <w:pPr>
              <w:pStyle w:val="TableText"/>
              <w:rPr>
                <w:color w:val="808080" w:themeColor="background1" w:themeShade="80"/>
                <w:sz w:val="20"/>
              </w:rPr>
            </w:pPr>
          </w:p>
        </w:tc>
        <w:tc>
          <w:tcPr>
            <w:tcW w:w="1678" w:type="pct"/>
            <w:vAlign w:val="center"/>
          </w:tcPr>
          <w:p w14:paraId="5F957E7B" w14:textId="77777777" w:rsidR="00FE2994" w:rsidRPr="003C3A1F" w:rsidRDefault="00FE2994" w:rsidP="00AE2E12">
            <w:pPr>
              <w:pStyle w:val="TableText"/>
              <w:rPr>
                <w:color w:val="808080" w:themeColor="background1" w:themeShade="80"/>
                <w:sz w:val="20"/>
              </w:rPr>
            </w:pPr>
          </w:p>
        </w:tc>
        <w:tc>
          <w:tcPr>
            <w:tcW w:w="1040" w:type="pct"/>
            <w:vAlign w:val="center"/>
          </w:tcPr>
          <w:p w14:paraId="05222B13" w14:textId="77777777" w:rsidR="00FE2994" w:rsidRPr="003C3A1F" w:rsidRDefault="00FE2994" w:rsidP="00AE2E12">
            <w:pPr>
              <w:pStyle w:val="TableText"/>
              <w:rPr>
                <w:color w:val="808080" w:themeColor="background1" w:themeShade="80"/>
                <w:sz w:val="20"/>
              </w:rPr>
            </w:pPr>
          </w:p>
        </w:tc>
      </w:tr>
      <w:tr w:rsidR="00FE2994" w:rsidRPr="003C3A1F" w14:paraId="59734E2E" w14:textId="77777777" w:rsidTr="00AE2E12">
        <w:trPr>
          <w:cantSplit/>
          <w:trHeight w:val="543"/>
        </w:trPr>
        <w:tc>
          <w:tcPr>
            <w:tcW w:w="741" w:type="pct"/>
            <w:vAlign w:val="center"/>
          </w:tcPr>
          <w:p w14:paraId="15107A6E" w14:textId="77777777" w:rsidR="00FE2994" w:rsidRPr="003C3A1F" w:rsidRDefault="00FE2994" w:rsidP="00FE2994">
            <w:pPr>
              <w:pStyle w:val="TableText"/>
              <w:jc w:val="center"/>
              <w:rPr>
                <w:color w:val="808080" w:themeColor="background1" w:themeShade="80"/>
                <w:sz w:val="20"/>
              </w:rPr>
            </w:pPr>
          </w:p>
        </w:tc>
        <w:tc>
          <w:tcPr>
            <w:tcW w:w="1541" w:type="pct"/>
            <w:vAlign w:val="center"/>
          </w:tcPr>
          <w:p w14:paraId="34359179" w14:textId="77777777" w:rsidR="00FE2994" w:rsidRPr="003C3A1F" w:rsidRDefault="00FE2994" w:rsidP="00AE2E12">
            <w:pPr>
              <w:pStyle w:val="TableText"/>
              <w:rPr>
                <w:color w:val="808080" w:themeColor="background1" w:themeShade="80"/>
                <w:sz w:val="20"/>
              </w:rPr>
            </w:pPr>
          </w:p>
        </w:tc>
        <w:tc>
          <w:tcPr>
            <w:tcW w:w="1678" w:type="pct"/>
            <w:vAlign w:val="center"/>
          </w:tcPr>
          <w:p w14:paraId="061A9BB0" w14:textId="77777777" w:rsidR="00FE2994" w:rsidRPr="003C3A1F" w:rsidRDefault="00FE2994" w:rsidP="00AE2E12">
            <w:pPr>
              <w:pStyle w:val="TableText"/>
              <w:rPr>
                <w:color w:val="808080" w:themeColor="background1" w:themeShade="80"/>
                <w:sz w:val="20"/>
              </w:rPr>
            </w:pPr>
          </w:p>
        </w:tc>
        <w:tc>
          <w:tcPr>
            <w:tcW w:w="1040" w:type="pct"/>
            <w:vAlign w:val="center"/>
          </w:tcPr>
          <w:p w14:paraId="45D3626A" w14:textId="77777777" w:rsidR="00FE2994" w:rsidRPr="003C3A1F" w:rsidRDefault="00FE2994" w:rsidP="00AE2E12">
            <w:pPr>
              <w:pStyle w:val="TableText"/>
              <w:rPr>
                <w:color w:val="808080" w:themeColor="background1" w:themeShade="80"/>
                <w:sz w:val="20"/>
              </w:rPr>
            </w:pPr>
          </w:p>
        </w:tc>
      </w:tr>
    </w:tbl>
    <w:p w14:paraId="378B141A" w14:textId="77777777" w:rsidR="00C12CF8" w:rsidRPr="003C3A1F" w:rsidRDefault="00C12CF8" w:rsidP="00C12CF8">
      <w:pPr>
        <w:pStyle w:val="ListParagraph"/>
        <w:widowControl w:val="0"/>
        <w:tabs>
          <w:tab w:val="right" w:pos="9360"/>
        </w:tabs>
        <w:autoSpaceDE w:val="0"/>
        <w:autoSpaceDN w:val="0"/>
        <w:adjustRightInd w:val="0"/>
        <w:spacing w:line="276" w:lineRule="auto"/>
        <w:ind w:left="1440"/>
        <w:rPr>
          <w:rFonts w:ascii="Arial" w:hAnsi="Arial" w:cs="Arial"/>
          <w:b/>
          <w:color w:val="568278" w:themeColor="accent5" w:themeShade="BF"/>
          <w:sz w:val="28"/>
          <w:szCs w:val="28"/>
        </w:rPr>
      </w:pPr>
    </w:p>
    <w:p w14:paraId="6D8EF7AB" w14:textId="77777777" w:rsidR="00B753BF" w:rsidRPr="003C3A1F" w:rsidRDefault="00B753BF" w:rsidP="001F2768">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20C04D3D" w14:textId="77777777" w:rsidR="00B753BF" w:rsidRPr="003C3A1F" w:rsidRDefault="00FE2994" w:rsidP="00B753BF">
      <w:pPr>
        <w:pStyle w:val="ListParagraph"/>
        <w:widowControl w:val="0"/>
        <w:numPr>
          <w:ilvl w:val="0"/>
          <w:numId w:val="1"/>
        </w:numPr>
        <w:tabs>
          <w:tab w:val="right" w:pos="9360"/>
        </w:tabs>
        <w:autoSpaceDE w:val="0"/>
        <w:autoSpaceDN w:val="0"/>
        <w:adjustRightInd w:val="0"/>
        <w:spacing w:line="276" w:lineRule="auto"/>
        <w:rPr>
          <w:rFonts w:ascii="Arial" w:hAnsi="Arial" w:cs="Arial"/>
          <w:b/>
          <w:color w:val="568278" w:themeColor="accent5" w:themeShade="BF"/>
          <w:sz w:val="32"/>
          <w:szCs w:val="28"/>
        </w:rPr>
      </w:pPr>
      <w:r>
        <w:rPr>
          <w:rFonts w:ascii="Arial" w:hAnsi="Arial"/>
          <w:b/>
          <w:color w:val="568278" w:themeColor="accent5" w:themeShade="BF"/>
          <w:sz w:val="32"/>
        </w:rPr>
        <w:t>Plano de ação de variação de custos</w:t>
      </w:r>
    </w:p>
    <w:p w14:paraId="0C5FE937" w14:textId="77777777" w:rsidR="00B622FB" w:rsidRPr="00FE2994" w:rsidRDefault="00B622FB" w:rsidP="00FE2994">
      <w:pPr>
        <w:widowControl w:val="0"/>
        <w:tabs>
          <w:tab w:val="right" w:pos="9360"/>
        </w:tabs>
        <w:autoSpaceDE w:val="0"/>
        <w:autoSpaceDN w:val="0"/>
        <w:adjustRightInd w:val="0"/>
        <w:spacing w:line="276" w:lineRule="auto"/>
        <w:rPr>
          <w:rFonts w:ascii="Arial" w:hAnsi="Arial" w:cs="Arial"/>
          <w:color w:val="000000" w:themeColor="text1"/>
          <w:szCs w:val="28"/>
        </w:rPr>
      </w:pPr>
    </w:p>
    <w:tbl>
      <w:tblPr>
        <w:tblpPr w:leftFromText="180" w:rightFromText="180" w:vertAnchor="text" w:horzAnchor="page" w:tblpX="1108" w:tblpY="226"/>
        <w:tblW w:w="484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532"/>
        <w:gridCol w:w="6023"/>
        <w:gridCol w:w="2894"/>
      </w:tblGrid>
      <w:tr w:rsidR="00FE2994" w:rsidRPr="003C3A1F" w14:paraId="6CEC5FFD" w14:textId="77777777" w:rsidTr="00FE2994">
        <w:trPr>
          <w:cantSplit/>
          <w:trHeight w:val="457"/>
          <w:tblHeader/>
        </w:trPr>
        <w:tc>
          <w:tcPr>
            <w:tcW w:w="5000" w:type="pct"/>
            <w:gridSpan w:val="3"/>
            <w:shd w:val="clear" w:color="auto" w:fill="7BA79D" w:themeFill="accent5"/>
            <w:vAlign w:val="center"/>
          </w:tcPr>
          <w:p w14:paraId="5682A477" w14:textId="77777777" w:rsidR="009F0408" w:rsidRPr="00FE2994" w:rsidRDefault="00FE2994" w:rsidP="00FE2994">
            <w:pPr>
              <w:pStyle w:val="TableHeading"/>
              <w:ind w:left="180" w:hanging="180"/>
              <w:jc w:val="center"/>
            </w:pPr>
            <w:r>
              <w:rPr>
                <w:color w:val="FFFFFF" w:themeColor="background1"/>
              </w:rPr>
              <w:t>PLANO DE AÇÃO DE VARIAÇÃO DE CUSTOS</w:t>
            </w:r>
          </w:p>
        </w:tc>
      </w:tr>
      <w:tr w:rsidR="00FE2994" w:rsidRPr="003C3A1F" w14:paraId="35F80AD4" w14:textId="77777777" w:rsidTr="00FE2994">
        <w:trPr>
          <w:cantSplit/>
          <w:trHeight w:val="346"/>
          <w:tblHeader/>
        </w:trPr>
        <w:tc>
          <w:tcPr>
            <w:tcW w:w="733" w:type="pct"/>
            <w:shd w:val="clear" w:color="auto" w:fill="E4EDEB" w:themeFill="accent5" w:themeFillTint="33"/>
            <w:vAlign w:val="center"/>
          </w:tcPr>
          <w:p w14:paraId="432B694B" w14:textId="77777777" w:rsidR="00FE2994" w:rsidRPr="003C3A1F" w:rsidRDefault="00FE2994" w:rsidP="00FE2994">
            <w:pPr>
              <w:pStyle w:val="TableHeading"/>
              <w:ind w:left="180" w:hanging="180"/>
              <w:jc w:val="center"/>
              <w:rPr>
                <w:color w:val="568278" w:themeColor="accent5" w:themeShade="BF"/>
                <w:sz w:val="20"/>
              </w:rPr>
            </w:pPr>
            <w:r>
              <w:rPr>
                <w:color w:val="568278" w:themeColor="accent5" w:themeShade="BF"/>
                <w:sz w:val="20"/>
              </w:rPr>
              <w:t>% DE VARIAÇÃO</w:t>
            </w:r>
          </w:p>
        </w:tc>
        <w:tc>
          <w:tcPr>
            <w:tcW w:w="2882" w:type="pct"/>
            <w:shd w:val="clear" w:color="auto" w:fill="E4EDEB" w:themeFill="accent5" w:themeFillTint="33"/>
            <w:vAlign w:val="center"/>
          </w:tcPr>
          <w:p w14:paraId="737329CD" w14:textId="77777777" w:rsidR="00FE2994" w:rsidRPr="003C3A1F" w:rsidRDefault="00FE2994" w:rsidP="00FE2994">
            <w:pPr>
              <w:pStyle w:val="TableHeading"/>
              <w:ind w:left="180" w:hanging="180"/>
              <w:jc w:val="center"/>
              <w:rPr>
                <w:color w:val="568278" w:themeColor="accent5" w:themeShade="BF"/>
                <w:sz w:val="20"/>
              </w:rPr>
            </w:pPr>
            <w:r>
              <w:rPr>
                <w:color w:val="568278" w:themeColor="accent5" w:themeShade="BF"/>
                <w:sz w:val="20"/>
              </w:rPr>
              <w:t>DESCRIÇÃO DE AÇÃO NECESSÁRIA</w:t>
            </w:r>
          </w:p>
        </w:tc>
        <w:tc>
          <w:tcPr>
            <w:tcW w:w="1385" w:type="pct"/>
            <w:shd w:val="clear" w:color="auto" w:fill="E4EDEB" w:themeFill="accent5" w:themeFillTint="33"/>
            <w:vAlign w:val="center"/>
          </w:tcPr>
          <w:p w14:paraId="24178939" w14:textId="77777777" w:rsidR="00FE2994" w:rsidRPr="003C3A1F" w:rsidRDefault="00FE2994" w:rsidP="00FE2994">
            <w:pPr>
              <w:pStyle w:val="TableHeading"/>
              <w:ind w:left="180" w:hanging="180"/>
              <w:jc w:val="center"/>
              <w:rPr>
                <w:color w:val="568278" w:themeColor="accent5" w:themeShade="BF"/>
                <w:sz w:val="20"/>
              </w:rPr>
            </w:pPr>
            <w:r>
              <w:rPr>
                <w:color w:val="568278" w:themeColor="accent5" w:themeShade="BF"/>
                <w:sz w:val="20"/>
              </w:rPr>
              <w:t>RESPONSÁVEL</w:t>
            </w:r>
          </w:p>
        </w:tc>
      </w:tr>
      <w:tr w:rsidR="00FE2994" w:rsidRPr="003C3A1F" w14:paraId="028CA0B6" w14:textId="77777777" w:rsidTr="00FE2994">
        <w:trPr>
          <w:cantSplit/>
          <w:trHeight w:val="471"/>
        </w:trPr>
        <w:tc>
          <w:tcPr>
            <w:tcW w:w="733" w:type="pct"/>
            <w:vAlign w:val="center"/>
          </w:tcPr>
          <w:p w14:paraId="07C4268F" w14:textId="77777777" w:rsidR="00FE2994" w:rsidRPr="003C3A1F" w:rsidRDefault="00FE2994" w:rsidP="00FE2994">
            <w:pPr>
              <w:pStyle w:val="TableText"/>
              <w:ind w:left="180" w:hanging="180"/>
              <w:jc w:val="center"/>
              <w:rPr>
                <w:color w:val="808080" w:themeColor="background1" w:themeShade="80"/>
                <w:sz w:val="20"/>
              </w:rPr>
            </w:pPr>
          </w:p>
        </w:tc>
        <w:tc>
          <w:tcPr>
            <w:tcW w:w="2882" w:type="pct"/>
            <w:vAlign w:val="center"/>
          </w:tcPr>
          <w:p w14:paraId="0B07F0A1" w14:textId="77777777" w:rsidR="00FE2994" w:rsidRPr="003C3A1F" w:rsidRDefault="00FE2994" w:rsidP="00FE2994">
            <w:pPr>
              <w:pStyle w:val="TableText"/>
              <w:ind w:left="180" w:hanging="180"/>
              <w:rPr>
                <w:color w:val="808080" w:themeColor="background1" w:themeShade="80"/>
                <w:sz w:val="20"/>
              </w:rPr>
            </w:pPr>
          </w:p>
        </w:tc>
        <w:tc>
          <w:tcPr>
            <w:tcW w:w="1385" w:type="pct"/>
            <w:vAlign w:val="center"/>
          </w:tcPr>
          <w:p w14:paraId="4AA6F833" w14:textId="77777777" w:rsidR="00FE2994" w:rsidRPr="003C3A1F" w:rsidRDefault="00FE2994" w:rsidP="00FE2994">
            <w:pPr>
              <w:pStyle w:val="TableText"/>
              <w:ind w:left="180" w:hanging="180"/>
              <w:rPr>
                <w:color w:val="808080" w:themeColor="background1" w:themeShade="80"/>
                <w:sz w:val="20"/>
              </w:rPr>
            </w:pPr>
          </w:p>
        </w:tc>
      </w:tr>
      <w:tr w:rsidR="00FE2994" w:rsidRPr="003C3A1F" w14:paraId="268174A9" w14:textId="77777777" w:rsidTr="00FE2994">
        <w:trPr>
          <w:cantSplit/>
          <w:trHeight w:val="471"/>
        </w:trPr>
        <w:tc>
          <w:tcPr>
            <w:tcW w:w="733" w:type="pct"/>
            <w:vAlign w:val="center"/>
          </w:tcPr>
          <w:p w14:paraId="67FE13F9" w14:textId="77777777" w:rsidR="00FE2994" w:rsidRPr="003C3A1F" w:rsidRDefault="00FE2994" w:rsidP="00FE2994">
            <w:pPr>
              <w:pStyle w:val="TableText"/>
              <w:ind w:left="180" w:hanging="180"/>
              <w:jc w:val="center"/>
              <w:rPr>
                <w:color w:val="808080" w:themeColor="background1" w:themeShade="80"/>
                <w:sz w:val="20"/>
              </w:rPr>
            </w:pPr>
          </w:p>
        </w:tc>
        <w:tc>
          <w:tcPr>
            <w:tcW w:w="2882" w:type="pct"/>
            <w:vAlign w:val="center"/>
          </w:tcPr>
          <w:p w14:paraId="19511798" w14:textId="77777777" w:rsidR="00FE2994" w:rsidRPr="003C3A1F" w:rsidRDefault="00FE2994" w:rsidP="00FE2994">
            <w:pPr>
              <w:pStyle w:val="TableText"/>
              <w:ind w:left="180" w:hanging="180"/>
              <w:rPr>
                <w:color w:val="808080" w:themeColor="background1" w:themeShade="80"/>
                <w:sz w:val="20"/>
              </w:rPr>
            </w:pPr>
          </w:p>
        </w:tc>
        <w:tc>
          <w:tcPr>
            <w:tcW w:w="1385" w:type="pct"/>
            <w:vAlign w:val="center"/>
          </w:tcPr>
          <w:p w14:paraId="5702EE6B" w14:textId="77777777" w:rsidR="00FE2994" w:rsidRPr="003C3A1F" w:rsidRDefault="00FE2994" w:rsidP="00FE2994">
            <w:pPr>
              <w:pStyle w:val="TableText"/>
              <w:ind w:left="180" w:hanging="180"/>
              <w:rPr>
                <w:color w:val="808080" w:themeColor="background1" w:themeShade="80"/>
                <w:sz w:val="20"/>
              </w:rPr>
            </w:pPr>
          </w:p>
        </w:tc>
      </w:tr>
      <w:tr w:rsidR="00FE2994" w:rsidRPr="003C3A1F" w14:paraId="44B8C1FE" w14:textId="77777777" w:rsidTr="00FE2994">
        <w:trPr>
          <w:cantSplit/>
          <w:trHeight w:val="471"/>
        </w:trPr>
        <w:tc>
          <w:tcPr>
            <w:tcW w:w="733" w:type="pct"/>
            <w:vAlign w:val="center"/>
          </w:tcPr>
          <w:p w14:paraId="4F653F8D" w14:textId="77777777" w:rsidR="00FE2994" w:rsidRPr="003C3A1F" w:rsidRDefault="00FE2994" w:rsidP="00FE2994">
            <w:pPr>
              <w:pStyle w:val="TableText"/>
              <w:ind w:left="180" w:hanging="180"/>
              <w:jc w:val="center"/>
              <w:rPr>
                <w:color w:val="808080" w:themeColor="background1" w:themeShade="80"/>
                <w:sz w:val="20"/>
              </w:rPr>
            </w:pPr>
          </w:p>
        </w:tc>
        <w:tc>
          <w:tcPr>
            <w:tcW w:w="2882" w:type="pct"/>
            <w:vAlign w:val="center"/>
          </w:tcPr>
          <w:p w14:paraId="7A43DAFD" w14:textId="77777777" w:rsidR="00FE2994" w:rsidRPr="003C3A1F" w:rsidRDefault="00FE2994" w:rsidP="00FE2994">
            <w:pPr>
              <w:pStyle w:val="TableText"/>
              <w:ind w:left="180" w:hanging="180"/>
              <w:rPr>
                <w:color w:val="808080" w:themeColor="background1" w:themeShade="80"/>
                <w:sz w:val="20"/>
              </w:rPr>
            </w:pPr>
          </w:p>
        </w:tc>
        <w:tc>
          <w:tcPr>
            <w:tcW w:w="1385" w:type="pct"/>
            <w:vAlign w:val="center"/>
          </w:tcPr>
          <w:p w14:paraId="183502CA" w14:textId="77777777" w:rsidR="00FE2994" w:rsidRPr="003C3A1F" w:rsidRDefault="00FE2994" w:rsidP="00FE2994">
            <w:pPr>
              <w:pStyle w:val="TableText"/>
              <w:ind w:left="180" w:hanging="180"/>
              <w:rPr>
                <w:color w:val="808080" w:themeColor="background1" w:themeShade="80"/>
                <w:sz w:val="20"/>
              </w:rPr>
            </w:pPr>
          </w:p>
        </w:tc>
      </w:tr>
      <w:tr w:rsidR="00FE2994" w:rsidRPr="003C3A1F" w14:paraId="2F81A8B7" w14:textId="77777777" w:rsidTr="00FE2994">
        <w:trPr>
          <w:cantSplit/>
          <w:trHeight w:val="471"/>
        </w:trPr>
        <w:tc>
          <w:tcPr>
            <w:tcW w:w="733" w:type="pct"/>
            <w:vAlign w:val="center"/>
          </w:tcPr>
          <w:p w14:paraId="7EF71977" w14:textId="77777777" w:rsidR="00FE2994" w:rsidRPr="003C3A1F" w:rsidRDefault="00FE2994" w:rsidP="00FE2994">
            <w:pPr>
              <w:pStyle w:val="TableText"/>
              <w:ind w:left="180" w:hanging="180"/>
              <w:jc w:val="center"/>
              <w:rPr>
                <w:color w:val="808080" w:themeColor="background1" w:themeShade="80"/>
                <w:sz w:val="20"/>
              </w:rPr>
            </w:pPr>
          </w:p>
        </w:tc>
        <w:tc>
          <w:tcPr>
            <w:tcW w:w="2882" w:type="pct"/>
            <w:vAlign w:val="center"/>
          </w:tcPr>
          <w:p w14:paraId="6898F585" w14:textId="77777777" w:rsidR="00FE2994" w:rsidRPr="003C3A1F" w:rsidRDefault="00FE2994" w:rsidP="00FE2994">
            <w:pPr>
              <w:pStyle w:val="TableText"/>
              <w:ind w:left="180" w:hanging="180"/>
              <w:rPr>
                <w:color w:val="808080" w:themeColor="background1" w:themeShade="80"/>
                <w:sz w:val="20"/>
              </w:rPr>
            </w:pPr>
          </w:p>
        </w:tc>
        <w:tc>
          <w:tcPr>
            <w:tcW w:w="1385" w:type="pct"/>
            <w:vAlign w:val="center"/>
          </w:tcPr>
          <w:p w14:paraId="4F0FE2EE" w14:textId="77777777" w:rsidR="00FE2994" w:rsidRPr="003C3A1F" w:rsidRDefault="00FE2994" w:rsidP="00FE2994">
            <w:pPr>
              <w:pStyle w:val="TableText"/>
              <w:ind w:left="180" w:hanging="180"/>
              <w:rPr>
                <w:color w:val="808080" w:themeColor="background1" w:themeShade="80"/>
                <w:sz w:val="20"/>
              </w:rPr>
            </w:pPr>
          </w:p>
        </w:tc>
      </w:tr>
      <w:tr w:rsidR="00FE2994" w:rsidRPr="003C3A1F" w14:paraId="514C76DA" w14:textId="77777777" w:rsidTr="00FE2994">
        <w:trPr>
          <w:cantSplit/>
          <w:trHeight w:val="471"/>
        </w:trPr>
        <w:tc>
          <w:tcPr>
            <w:tcW w:w="733" w:type="pct"/>
            <w:vAlign w:val="center"/>
          </w:tcPr>
          <w:p w14:paraId="1C324FAC" w14:textId="77777777" w:rsidR="00FE2994" w:rsidRPr="003C3A1F" w:rsidRDefault="00FE2994" w:rsidP="00FE2994">
            <w:pPr>
              <w:pStyle w:val="TableText"/>
              <w:ind w:left="180" w:hanging="180"/>
              <w:jc w:val="center"/>
              <w:rPr>
                <w:color w:val="808080" w:themeColor="background1" w:themeShade="80"/>
                <w:sz w:val="20"/>
              </w:rPr>
            </w:pPr>
          </w:p>
        </w:tc>
        <w:tc>
          <w:tcPr>
            <w:tcW w:w="2882" w:type="pct"/>
            <w:vAlign w:val="center"/>
          </w:tcPr>
          <w:p w14:paraId="51272F22" w14:textId="77777777" w:rsidR="00FE2994" w:rsidRPr="003C3A1F" w:rsidRDefault="00FE2994" w:rsidP="00FE2994">
            <w:pPr>
              <w:pStyle w:val="TableText"/>
              <w:ind w:left="180" w:hanging="180"/>
              <w:rPr>
                <w:color w:val="808080" w:themeColor="background1" w:themeShade="80"/>
                <w:sz w:val="20"/>
              </w:rPr>
            </w:pPr>
          </w:p>
        </w:tc>
        <w:tc>
          <w:tcPr>
            <w:tcW w:w="1385" w:type="pct"/>
            <w:vAlign w:val="center"/>
          </w:tcPr>
          <w:p w14:paraId="67480749" w14:textId="77777777" w:rsidR="00FE2994" w:rsidRPr="003C3A1F" w:rsidRDefault="00FE2994" w:rsidP="00FE2994">
            <w:pPr>
              <w:pStyle w:val="TableText"/>
              <w:ind w:left="180" w:hanging="180"/>
              <w:rPr>
                <w:color w:val="808080" w:themeColor="background1" w:themeShade="80"/>
                <w:sz w:val="20"/>
              </w:rPr>
            </w:pPr>
          </w:p>
        </w:tc>
      </w:tr>
      <w:tr w:rsidR="00FE2994" w:rsidRPr="003C3A1F" w14:paraId="425610C0" w14:textId="77777777" w:rsidTr="00FE2994">
        <w:trPr>
          <w:cantSplit/>
          <w:trHeight w:val="471"/>
        </w:trPr>
        <w:tc>
          <w:tcPr>
            <w:tcW w:w="733" w:type="pct"/>
            <w:vAlign w:val="center"/>
          </w:tcPr>
          <w:p w14:paraId="7D786248" w14:textId="77777777" w:rsidR="00FE2994" w:rsidRPr="003C3A1F" w:rsidRDefault="00FE2994" w:rsidP="00FE2994">
            <w:pPr>
              <w:pStyle w:val="TableText"/>
              <w:ind w:left="180" w:hanging="180"/>
              <w:jc w:val="center"/>
              <w:rPr>
                <w:color w:val="808080" w:themeColor="background1" w:themeShade="80"/>
                <w:sz w:val="20"/>
              </w:rPr>
            </w:pPr>
          </w:p>
        </w:tc>
        <w:tc>
          <w:tcPr>
            <w:tcW w:w="2882" w:type="pct"/>
            <w:vAlign w:val="center"/>
          </w:tcPr>
          <w:p w14:paraId="0E5F633D" w14:textId="77777777" w:rsidR="00FE2994" w:rsidRPr="003C3A1F" w:rsidRDefault="00FE2994" w:rsidP="00FE2994">
            <w:pPr>
              <w:pStyle w:val="TableText"/>
              <w:ind w:left="180" w:hanging="180"/>
              <w:rPr>
                <w:color w:val="808080" w:themeColor="background1" w:themeShade="80"/>
                <w:sz w:val="20"/>
              </w:rPr>
            </w:pPr>
          </w:p>
        </w:tc>
        <w:tc>
          <w:tcPr>
            <w:tcW w:w="1385" w:type="pct"/>
            <w:vAlign w:val="center"/>
          </w:tcPr>
          <w:p w14:paraId="7C6ED108" w14:textId="77777777" w:rsidR="00FE2994" w:rsidRPr="003C3A1F" w:rsidRDefault="00FE2994" w:rsidP="00FE2994">
            <w:pPr>
              <w:pStyle w:val="TableText"/>
              <w:ind w:left="180" w:hanging="180"/>
              <w:rPr>
                <w:color w:val="808080" w:themeColor="background1" w:themeShade="80"/>
                <w:sz w:val="20"/>
              </w:rPr>
            </w:pPr>
          </w:p>
        </w:tc>
      </w:tr>
      <w:tr w:rsidR="00FE2994" w:rsidRPr="003C3A1F" w14:paraId="524352EA" w14:textId="77777777" w:rsidTr="00FE2994">
        <w:trPr>
          <w:cantSplit/>
          <w:trHeight w:val="471"/>
        </w:trPr>
        <w:tc>
          <w:tcPr>
            <w:tcW w:w="733" w:type="pct"/>
            <w:vAlign w:val="center"/>
          </w:tcPr>
          <w:p w14:paraId="7ACD5E5A" w14:textId="77777777" w:rsidR="00FE2994" w:rsidRPr="003C3A1F" w:rsidRDefault="00FE2994" w:rsidP="00FE2994">
            <w:pPr>
              <w:pStyle w:val="TableText"/>
              <w:ind w:left="180" w:hanging="180"/>
              <w:jc w:val="center"/>
              <w:rPr>
                <w:color w:val="808080" w:themeColor="background1" w:themeShade="80"/>
                <w:sz w:val="20"/>
              </w:rPr>
            </w:pPr>
          </w:p>
        </w:tc>
        <w:tc>
          <w:tcPr>
            <w:tcW w:w="2882" w:type="pct"/>
            <w:vAlign w:val="center"/>
          </w:tcPr>
          <w:p w14:paraId="33A9A346" w14:textId="77777777" w:rsidR="00FE2994" w:rsidRPr="003C3A1F" w:rsidRDefault="00FE2994" w:rsidP="00FE2994">
            <w:pPr>
              <w:pStyle w:val="TableText"/>
              <w:ind w:left="180" w:hanging="180"/>
              <w:rPr>
                <w:color w:val="808080" w:themeColor="background1" w:themeShade="80"/>
                <w:sz w:val="20"/>
              </w:rPr>
            </w:pPr>
          </w:p>
        </w:tc>
        <w:tc>
          <w:tcPr>
            <w:tcW w:w="1385" w:type="pct"/>
            <w:vAlign w:val="center"/>
          </w:tcPr>
          <w:p w14:paraId="0DE98295" w14:textId="77777777" w:rsidR="00FE2994" w:rsidRPr="003C3A1F" w:rsidRDefault="00FE2994" w:rsidP="00FE2994">
            <w:pPr>
              <w:pStyle w:val="TableText"/>
              <w:ind w:left="180" w:hanging="180"/>
              <w:rPr>
                <w:color w:val="808080" w:themeColor="background1" w:themeShade="80"/>
                <w:sz w:val="20"/>
              </w:rPr>
            </w:pPr>
          </w:p>
        </w:tc>
      </w:tr>
      <w:tr w:rsidR="00FE2994" w:rsidRPr="003C3A1F" w14:paraId="5CA4917A" w14:textId="77777777" w:rsidTr="00FE2994">
        <w:trPr>
          <w:cantSplit/>
          <w:trHeight w:val="471"/>
        </w:trPr>
        <w:tc>
          <w:tcPr>
            <w:tcW w:w="733" w:type="pct"/>
            <w:vAlign w:val="center"/>
          </w:tcPr>
          <w:p w14:paraId="7BD0AB1A" w14:textId="77777777" w:rsidR="00FE2994" w:rsidRPr="003C3A1F" w:rsidRDefault="00FE2994" w:rsidP="00FE2994">
            <w:pPr>
              <w:pStyle w:val="TableText"/>
              <w:ind w:left="180" w:hanging="180"/>
              <w:jc w:val="center"/>
              <w:rPr>
                <w:color w:val="808080" w:themeColor="background1" w:themeShade="80"/>
                <w:sz w:val="20"/>
              </w:rPr>
            </w:pPr>
          </w:p>
        </w:tc>
        <w:tc>
          <w:tcPr>
            <w:tcW w:w="2882" w:type="pct"/>
            <w:vAlign w:val="center"/>
          </w:tcPr>
          <w:p w14:paraId="0F410B52" w14:textId="77777777" w:rsidR="00FE2994" w:rsidRPr="003C3A1F" w:rsidRDefault="00FE2994" w:rsidP="00FE2994">
            <w:pPr>
              <w:pStyle w:val="TableText"/>
              <w:ind w:left="180" w:hanging="180"/>
              <w:rPr>
                <w:color w:val="808080" w:themeColor="background1" w:themeShade="80"/>
                <w:sz w:val="20"/>
              </w:rPr>
            </w:pPr>
          </w:p>
        </w:tc>
        <w:tc>
          <w:tcPr>
            <w:tcW w:w="1385" w:type="pct"/>
            <w:vAlign w:val="center"/>
          </w:tcPr>
          <w:p w14:paraId="4D5BFA77" w14:textId="77777777" w:rsidR="00FE2994" w:rsidRPr="003C3A1F" w:rsidRDefault="00FE2994" w:rsidP="00FE2994">
            <w:pPr>
              <w:pStyle w:val="TableText"/>
              <w:ind w:left="180" w:hanging="180"/>
              <w:rPr>
                <w:color w:val="808080" w:themeColor="background1" w:themeShade="80"/>
                <w:sz w:val="20"/>
              </w:rPr>
            </w:pPr>
          </w:p>
        </w:tc>
      </w:tr>
      <w:tr w:rsidR="00FE2994" w:rsidRPr="003C3A1F" w14:paraId="79682A34" w14:textId="77777777" w:rsidTr="00FE2994">
        <w:trPr>
          <w:cantSplit/>
          <w:trHeight w:val="471"/>
        </w:trPr>
        <w:tc>
          <w:tcPr>
            <w:tcW w:w="733" w:type="pct"/>
            <w:vAlign w:val="center"/>
          </w:tcPr>
          <w:p w14:paraId="306DE4E4" w14:textId="77777777" w:rsidR="00FE2994" w:rsidRPr="003C3A1F" w:rsidRDefault="00FE2994" w:rsidP="00FE2994">
            <w:pPr>
              <w:pStyle w:val="TableText"/>
              <w:ind w:left="180" w:hanging="180"/>
              <w:jc w:val="center"/>
              <w:rPr>
                <w:color w:val="808080" w:themeColor="background1" w:themeShade="80"/>
                <w:sz w:val="20"/>
              </w:rPr>
            </w:pPr>
          </w:p>
        </w:tc>
        <w:tc>
          <w:tcPr>
            <w:tcW w:w="2882" w:type="pct"/>
            <w:vAlign w:val="center"/>
          </w:tcPr>
          <w:p w14:paraId="02F2C411" w14:textId="77777777" w:rsidR="00FE2994" w:rsidRPr="003C3A1F" w:rsidRDefault="00FE2994" w:rsidP="00FE2994">
            <w:pPr>
              <w:pStyle w:val="TableText"/>
              <w:ind w:left="180" w:hanging="180"/>
              <w:rPr>
                <w:color w:val="808080" w:themeColor="background1" w:themeShade="80"/>
                <w:sz w:val="20"/>
              </w:rPr>
            </w:pPr>
          </w:p>
        </w:tc>
        <w:tc>
          <w:tcPr>
            <w:tcW w:w="1385" w:type="pct"/>
            <w:vAlign w:val="center"/>
          </w:tcPr>
          <w:p w14:paraId="36586D5C" w14:textId="77777777" w:rsidR="00FE2994" w:rsidRPr="003C3A1F" w:rsidRDefault="00FE2994" w:rsidP="00FE2994">
            <w:pPr>
              <w:pStyle w:val="TableText"/>
              <w:ind w:left="180" w:hanging="180"/>
              <w:rPr>
                <w:color w:val="808080" w:themeColor="background1" w:themeShade="80"/>
                <w:sz w:val="20"/>
              </w:rPr>
            </w:pPr>
          </w:p>
        </w:tc>
      </w:tr>
    </w:tbl>
    <w:p w14:paraId="2C27FE2F" w14:textId="77777777" w:rsidR="00B622FB" w:rsidRPr="003C3A1F" w:rsidRDefault="00B622FB" w:rsidP="00B622FB">
      <w:pPr>
        <w:pStyle w:val="ListParagraph"/>
        <w:widowControl w:val="0"/>
        <w:tabs>
          <w:tab w:val="right" w:pos="9360"/>
        </w:tabs>
        <w:autoSpaceDE w:val="0"/>
        <w:autoSpaceDN w:val="0"/>
        <w:adjustRightInd w:val="0"/>
        <w:spacing w:line="276" w:lineRule="auto"/>
        <w:ind w:left="440"/>
        <w:rPr>
          <w:rFonts w:ascii="Arial" w:hAnsi="Arial" w:cs="Arial"/>
          <w:color w:val="000000" w:themeColor="text1"/>
          <w:sz w:val="28"/>
          <w:szCs w:val="28"/>
        </w:rPr>
      </w:pPr>
    </w:p>
    <w:p w14:paraId="154F1D21" w14:textId="77777777" w:rsidR="005B29EF" w:rsidRPr="003C3A1F" w:rsidRDefault="005B29EF" w:rsidP="005B29EF">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171D3C7A" w14:textId="77777777" w:rsidR="00FE2994" w:rsidRDefault="00FE2994">
      <w:pPr>
        <w:rPr>
          <w:rFonts w:ascii="Arial" w:hAnsi="Arial" w:cs="Arial"/>
          <w:b/>
          <w:color w:val="568278" w:themeColor="accent5" w:themeShade="BF"/>
          <w:sz w:val="32"/>
          <w:szCs w:val="28"/>
        </w:rPr>
      </w:pPr>
    </w:p>
    <w:p w14:paraId="57A5E4B8" w14:textId="77777777" w:rsidR="00FE2994" w:rsidRDefault="00FE2994">
      <w:pPr>
        <w:rPr>
          <w:rFonts w:ascii="Arial" w:hAnsi="Arial" w:cs="Arial"/>
          <w:b/>
          <w:color w:val="568278" w:themeColor="accent5" w:themeShade="BF"/>
          <w:sz w:val="32"/>
          <w:szCs w:val="28"/>
        </w:rPr>
      </w:pPr>
    </w:p>
    <w:p w14:paraId="12443CDD" w14:textId="77777777" w:rsidR="00BF7662" w:rsidRPr="003C3A1F" w:rsidRDefault="00FE2994" w:rsidP="00BF7662">
      <w:pPr>
        <w:pStyle w:val="ListParagraph"/>
        <w:widowControl w:val="0"/>
        <w:numPr>
          <w:ilvl w:val="0"/>
          <w:numId w:val="1"/>
        </w:numPr>
        <w:tabs>
          <w:tab w:val="right" w:pos="9360"/>
        </w:tabs>
        <w:autoSpaceDE w:val="0"/>
        <w:autoSpaceDN w:val="0"/>
        <w:adjustRightInd w:val="0"/>
        <w:spacing w:line="276" w:lineRule="auto"/>
        <w:rPr>
          <w:rFonts w:ascii="Arial" w:hAnsi="Arial" w:cs="Arial"/>
          <w:b/>
          <w:color w:val="568278" w:themeColor="accent5" w:themeShade="BF"/>
          <w:sz w:val="32"/>
          <w:szCs w:val="28"/>
        </w:rPr>
      </w:pPr>
      <w:r>
        <w:rPr>
          <w:rFonts w:ascii="Arial" w:hAnsi="Arial"/>
          <w:b/>
          <w:color w:val="568278" w:themeColor="accent5" w:themeShade="BF"/>
          <w:sz w:val="32"/>
        </w:rPr>
        <w:t>Abordagem definida</w:t>
      </w:r>
    </w:p>
    <w:p w14:paraId="5EDFB1D7" w14:textId="77777777" w:rsidR="00BF7662" w:rsidRPr="003C3A1F" w:rsidRDefault="00FE2994" w:rsidP="00BF7662">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color w:val="000000" w:themeColor="text1"/>
          <w:sz w:val="28"/>
        </w:rPr>
        <w:t>Defina como o plano geral será criado, analisado, monitorado e controlado.</w:t>
      </w:r>
    </w:p>
    <w:p w14:paraId="46B670DA" w14:textId="77777777" w:rsidR="00BF7662" w:rsidRPr="003C3A1F" w:rsidRDefault="00BF7662" w:rsidP="00BF7662">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60143CAD" w14:textId="77777777" w:rsidR="00BF7662" w:rsidRPr="003C3A1F" w:rsidRDefault="00FE2994" w:rsidP="0058123F">
      <w:pPr>
        <w:pStyle w:val="ListParagraph"/>
        <w:widowControl w:val="0"/>
        <w:numPr>
          <w:ilvl w:val="1"/>
          <w:numId w:val="9"/>
        </w:numPr>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b/>
          <w:color w:val="568278" w:themeColor="accent5" w:themeShade="BF"/>
          <w:sz w:val="32"/>
        </w:rPr>
        <w:t>Procedimentos</w:t>
      </w:r>
      <w:r w:rsidR="00B366E3" w:rsidRPr="003C3A1F">
        <w:rPr>
          <w:rFonts w:ascii="Arial" w:hAnsi="Arial"/>
          <w:b/>
          <w:color w:val="568278" w:themeColor="accent5" w:themeShade="BF"/>
          <w:sz w:val="32"/>
          <w:szCs w:val="28"/>
        </w:rPr>
        <w:br/>
      </w:r>
      <w:r>
        <w:rPr>
          <w:rFonts w:ascii="Arial" w:hAnsi="Arial"/>
          <w:color w:val="000000" w:themeColor="text1"/>
          <w:sz w:val="28"/>
        </w:rPr>
        <w:t xml:space="preserve">Defina os procedimentos. </w:t>
      </w:r>
    </w:p>
    <w:p w14:paraId="03689EC1" w14:textId="77777777" w:rsidR="00BF7662" w:rsidRPr="003C3A1F" w:rsidRDefault="00BF7662" w:rsidP="000068A2">
      <w:pPr>
        <w:widowControl w:val="0"/>
        <w:tabs>
          <w:tab w:val="right" w:pos="9360"/>
        </w:tabs>
        <w:autoSpaceDE w:val="0"/>
        <w:autoSpaceDN w:val="0"/>
        <w:adjustRightInd w:val="0"/>
        <w:spacing w:line="276" w:lineRule="auto"/>
        <w:rPr>
          <w:rFonts w:ascii="Arial" w:hAnsi="Arial" w:cs="Arial"/>
          <w:b/>
          <w:color w:val="568278" w:themeColor="accent5" w:themeShade="BF"/>
          <w:sz w:val="28"/>
          <w:szCs w:val="28"/>
        </w:rPr>
      </w:pPr>
    </w:p>
    <w:p w14:paraId="5F9F06C9" w14:textId="77777777" w:rsidR="00BF7662" w:rsidRDefault="00FE2994" w:rsidP="0059036E">
      <w:pPr>
        <w:pStyle w:val="ListParagraph"/>
        <w:widowControl w:val="0"/>
        <w:numPr>
          <w:ilvl w:val="1"/>
          <w:numId w:val="9"/>
        </w:numPr>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b/>
          <w:color w:val="568278" w:themeColor="accent5" w:themeShade="BF"/>
          <w:sz w:val="32"/>
        </w:rPr>
        <w:t>Políticas</w:t>
      </w:r>
      <w:r w:rsidR="000068A2" w:rsidRPr="003C3A1F">
        <w:rPr>
          <w:rFonts w:ascii="Arial" w:hAnsi="Arial"/>
          <w:b/>
          <w:color w:val="568278" w:themeColor="accent5" w:themeShade="BF"/>
          <w:sz w:val="32"/>
          <w:szCs w:val="28"/>
        </w:rPr>
        <w:br/>
      </w:r>
      <w:r>
        <w:rPr>
          <w:rFonts w:ascii="Arial" w:hAnsi="Arial"/>
          <w:color w:val="000000" w:themeColor="text1"/>
          <w:sz w:val="28"/>
        </w:rPr>
        <w:t xml:space="preserve">Liste todas as políticas que devem ser seguidas. </w:t>
      </w:r>
    </w:p>
    <w:p w14:paraId="72D44175" w14:textId="77777777" w:rsidR="00FE2994" w:rsidRPr="00FE2994" w:rsidRDefault="00FE2994" w:rsidP="00FE2994">
      <w:pPr>
        <w:widowControl w:val="0"/>
        <w:tabs>
          <w:tab w:val="right" w:pos="9360"/>
        </w:tabs>
        <w:autoSpaceDE w:val="0"/>
        <w:autoSpaceDN w:val="0"/>
        <w:adjustRightInd w:val="0"/>
        <w:spacing w:line="276" w:lineRule="auto"/>
        <w:rPr>
          <w:rFonts w:ascii="Arial" w:hAnsi="Arial" w:cs="Arial"/>
          <w:color w:val="000000" w:themeColor="text1"/>
          <w:sz w:val="28"/>
          <w:szCs w:val="28"/>
        </w:rPr>
      </w:pPr>
    </w:p>
    <w:p w14:paraId="53E009AF" w14:textId="77777777" w:rsidR="00FE2994" w:rsidRDefault="00FE2994" w:rsidP="00FE2994">
      <w:pPr>
        <w:pStyle w:val="ListParagraph"/>
        <w:widowControl w:val="0"/>
        <w:numPr>
          <w:ilvl w:val="1"/>
          <w:numId w:val="9"/>
        </w:numPr>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b/>
          <w:color w:val="568278" w:themeColor="accent5" w:themeShade="BF"/>
          <w:sz w:val="32"/>
        </w:rPr>
        <w:t>Documentação</w:t>
      </w:r>
      <w:r w:rsidRPr="003C3A1F">
        <w:rPr>
          <w:rFonts w:ascii="Arial" w:hAnsi="Arial"/>
          <w:b/>
          <w:color w:val="568278" w:themeColor="accent5" w:themeShade="BF"/>
          <w:sz w:val="32"/>
          <w:szCs w:val="28"/>
        </w:rPr>
        <w:br/>
      </w:r>
      <w:r>
        <w:rPr>
          <w:rFonts w:ascii="Arial" w:hAnsi="Arial"/>
          <w:color w:val="000000" w:themeColor="text1"/>
          <w:sz w:val="28"/>
        </w:rPr>
        <w:t xml:space="preserve">Detalhe o processo de documentação ao longo da vida útil do projeto. </w:t>
      </w:r>
    </w:p>
    <w:p w14:paraId="54E052DE" w14:textId="77777777" w:rsidR="00FE2994" w:rsidRPr="00FE2994" w:rsidRDefault="00FE2994" w:rsidP="00FE2994">
      <w:pPr>
        <w:widowControl w:val="0"/>
        <w:tabs>
          <w:tab w:val="right" w:pos="9360"/>
        </w:tabs>
        <w:autoSpaceDE w:val="0"/>
        <w:autoSpaceDN w:val="0"/>
        <w:adjustRightInd w:val="0"/>
        <w:spacing w:line="276" w:lineRule="auto"/>
        <w:rPr>
          <w:rFonts w:ascii="Arial" w:hAnsi="Arial" w:cs="Arial"/>
          <w:color w:val="000000" w:themeColor="text1"/>
          <w:sz w:val="28"/>
          <w:szCs w:val="28"/>
        </w:rPr>
      </w:pPr>
    </w:p>
    <w:p w14:paraId="3CD7F5C0" w14:textId="77777777" w:rsidR="00FE2994" w:rsidRPr="00FE2994" w:rsidRDefault="00FE2994" w:rsidP="00FE2994">
      <w:pPr>
        <w:widowControl w:val="0"/>
        <w:tabs>
          <w:tab w:val="right" w:pos="9360"/>
        </w:tabs>
        <w:autoSpaceDE w:val="0"/>
        <w:autoSpaceDN w:val="0"/>
        <w:adjustRightInd w:val="0"/>
        <w:spacing w:line="276" w:lineRule="auto"/>
        <w:rPr>
          <w:rFonts w:ascii="Arial" w:hAnsi="Arial" w:cs="Arial"/>
          <w:color w:val="000000" w:themeColor="text1"/>
          <w:sz w:val="28"/>
          <w:szCs w:val="28"/>
        </w:rPr>
      </w:pPr>
    </w:p>
    <w:p w14:paraId="43FB9E31" w14:textId="77777777" w:rsidR="00FC44EC" w:rsidRPr="003C3A1F" w:rsidRDefault="00FC44EC" w:rsidP="00BF7662">
      <w:pPr>
        <w:widowControl w:val="0"/>
        <w:tabs>
          <w:tab w:val="right" w:pos="9360"/>
        </w:tabs>
        <w:autoSpaceDE w:val="0"/>
        <w:autoSpaceDN w:val="0"/>
        <w:adjustRightInd w:val="0"/>
        <w:spacing w:line="276" w:lineRule="auto"/>
        <w:rPr>
          <w:rFonts w:ascii="Arial" w:hAnsi="Arial" w:cs="Arial"/>
          <w:b/>
          <w:color w:val="568278" w:themeColor="accent5" w:themeShade="BF"/>
          <w:sz w:val="28"/>
          <w:szCs w:val="28"/>
        </w:rPr>
      </w:pPr>
    </w:p>
    <w:p w14:paraId="26F096AB" w14:textId="77777777" w:rsidR="001B40AD" w:rsidRDefault="00EB3A97" w:rsidP="001B40AD">
      <w:pPr>
        <w:pStyle w:val="ListParagraph"/>
        <w:widowControl w:val="0"/>
        <w:numPr>
          <w:ilvl w:val="0"/>
          <w:numId w:val="1"/>
        </w:numPr>
        <w:tabs>
          <w:tab w:val="right" w:pos="9360"/>
        </w:tabs>
        <w:autoSpaceDE w:val="0"/>
        <w:autoSpaceDN w:val="0"/>
        <w:adjustRightInd w:val="0"/>
        <w:spacing w:line="276" w:lineRule="auto"/>
        <w:rPr>
          <w:rFonts w:ascii="Arial" w:hAnsi="Arial" w:cs="Arial"/>
          <w:b/>
          <w:color w:val="568278" w:themeColor="accent5" w:themeShade="BF"/>
          <w:sz w:val="32"/>
          <w:szCs w:val="28"/>
        </w:rPr>
      </w:pPr>
      <w:r>
        <w:rPr>
          <w:rFonts w:ascii="Arial" w:hAnsi="Arial"/>
          <w:b/>
          <w:color w:val="568278" w:themeColor="accent5" w:themeShade="BF"/>
          <w:sz w:val="32"/>
        </w:rPr>
        <w:t>Processo de estimativa de custos definido</w:t>
      </w:r>
    </w:p>
    <w:p w14:paraId="76D0E1EE" w14:textId="77777777" w:rsidR="00EB3A97" w:rsidRPr="003C3A1F" w:rsidRDefault="00EB3A97" w:rsidP="00EB3A97">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color w:val="000000" w:themeColor="text1"/>
          <w:sz w:val="28"/>
        </w:rPr>
        <w:t>Detalhe como as estimativas devem ser atingidas e classificadas, incluindo limites, riscos, regras de desempenho, classificações de confiança da precisão da estimativa etc.</w:t>
      </w:r>
    </w:p>
    <w:p w14:paraId="46785010" w14:textId="77777777" w:rsidR="001B40AD" w:rsidRDefault="001B40AD" w:rsidP="001B40AD">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10A43F2C" w14:textId="77777777" w:rsidR="00151E0E" w:rsidRDefault="00151E0E" w:rsidP="001B40AD">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081827CC" w14:textId="77777777" w:rsidR="00151E0E" w:rsidRPr="003C3A1F" w:rsidRDefault="00151E0E" w:rsidP="00151E0E">
      <w:pPr>
        <w:pStyle w:val="ListParagraph"/>
        <w:widowControl w:val="0"/>
        <w:numPr>
          <w:ilvl w:val="0"/>
          <w:numId w:val="1"/>
        </w:numPr>
        <w:tabs>
          <w:tab w:val="right" w:pos="9360"/>
        </w:tabs>
        <w:autoSpaceDE w:val="0"/>
        <w:autoSpaceDN w:val="0"/>
        <w:adjustRightInd w:val="0"/>
        <w:spacing w:line="276" w:lineRule="auto"/>
        <w:rPr>
          <w:rFonts w:ascii="Arial" w:hAnsi="Arial" w:cs="Arial"/>
          <w:b/>
          <w:color w:val="568278" w:themeColor="accent5" w:themeShade="BF"/>
          <w:sz w:val="32"/>
          <w:szCs w:val="28"/>
        </w:rPr>
      </w:pPr>
      <w:r>
        <w:rPr>
          <w:rFonts w:ascii="Arial" w:hAnsi="Arial"/>
          <w:b/>
          <w:color w:val="568278" w:themeColor="accent5" w:themeShade="BF"/>
          <w:sz w:val="32"/>
        </w:rPr>
        <w:t>Base de custo</w:t>
      </w:r>
    </w:p>
    <w:p w14:paraId="21BB620D" w14:textId="77777777" w:rsidR="00151E0E" w:rsidRPr="003C3A1F" w:rsidRDefault="00151E0E" w:rsidP="00151E0E">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2CAD5541" w14:textId="77777777" w:rsidR="00151E0E" w:rsidRDefault="00151E0E" w:rsidP="00151E0E">
      <w:pPr>
        <w:pStyle w:val="ListParagraph"/>
        <w:widowControl w:val="0"/>
        <w:numPr>
          <w:ilvl w:val="1"/>
          <w:numId w:val="13"/>
        </w:numPr>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b/>
          <w:color w:val="568278" w:themeColor="accent5" w:themeShade="BF"/>
          <w:sz w:val="32"/>
        </w:rPr>
        <w:t>EAP de seções de trabalho e/ou tarefas individuais</w:t>
      </w:r>
      <w:r>
        <w:rPr>
          <w:rFonts w:ascii="Arial" w:hAnsi="Arial"/>
          <w:color w:val="000000" w:themeColor="text1"/>
          <w:sz w:val="28"/>
        </w:rPr>
        <w:t xml:space="preserve"> </w:t>
      </w:r>
      <w:r>
        <w:rPr>
          <w:rFonts w:ascii="Arial" w:hAnsi="Arial"/>
          <w:color w:val="000000" w:themeColor="text1"/>
          <w:sz w:val="28"/>
          <w:szCs w:val="28"/>
        </w:rPr>
        <w:br/>
      </w:r>
      <w:r>
        <w:rPr>
          <w:rFonts w:ascii="Arial" w:hAnsi="Arial"/>
          <w:color w:val="000000" w:themeColor="text1"/>
          <w:sz w:val="28"/>
        </w:rPr>
        <w:t xml:space="preserve">Divida cada seção, tarefa ou grupo de tarefas. </w:t>
      </w:r>
    </w:p>
    <w:p w14:paraId="10AC71DD" w14:textId="77777777" w:rsidR="00151E0E" w:rsidRPr="00151E0E" w:rsidRDefault="00151E0E" w:rsidP="00151E0E">
      <w:pPr>
        <w:pStyle w:val="ListParagraph"/>
        <w:widowControl w:val="0"/>
        <w:tabs>
          <w:tab w:val="right" w:pos="9360"/>
        </w:tabs>
        <w:autoSpaceDE w:val="0"/>
        <w:autoSpaceDN w:val="0"/>
        <w:adjustRightInd w:val="0"/>
        <w:spacing w:line="276" w:lineRule="auto"/>
        <w:ind w:left="1440"/>
        <w:rPr>
          <w:rFonts w:ascii="Arial" w:hAnsi="Arial" w:cs="Arial"/>
          <w:color w:val="000000" w:themeColor="text1"/>
          <w:sz w:val="28"/>
          <w:szCs w:val="28"/>
        </w:rPr>
      </w:pPr>
    </w:p>
    <w:p w14:paraId="4298D731" w14:textId="77777777" w:rsidR="00151E0E" w:rsidRPr="00151E0E" w:rsidRDefault="00FE42EC" w:rsidP="00151E0E">
      <w:pPr>
        <w:pStyle w:val="ListParagraph"/>
        <w:widowControl w:val="0"/>
        <w:numPr>
          <w:ilvl w:val="1"/>
          <w:numId w:val="13"/>
        </w:numPr>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b/>
          <w:color w:val="568278" w:themeColor="accent5" w:themeShade="BF"/>
          <w:sz w:val="32"/>
        </w:rPr>
        <w:t>Método de estimativa</w:t>
      </w:r>
      <w:r w:rsidR="00151E0E">
        <w:rPr>
          <w:rFonts w:ascii="Arial" w:hAnsi="Arial"/>
          <w:color w:val="000000" w:themeColor="text1"/>
          <w:sz w:val="28"/>
          <w:szCs w:val="28"/>
        </w:rPr>
        <w:br/>
      </w:r>
      <w:r>
        <w:rPr>
          <w:rFonts w:ascii="Arial" w:hAnsi="Arial"/>
          <w:color w:val="000000" w:themeColor="text1"/>
          <w:sz w:val="28"/>
        </w:rPr>
        <w:t xml:space="preserve">Paramétrico, análogo, três pontos, ascendente etc. </w:t>
      </w:r>
    </w:p>
    <w:p w14:paraId="7C845D92" w14:textId="77777777" w:rsidR="00151E0E" w:rsidRPr="003C3A1F" w:rsidRDefault="00151E0E" w:rsidP="00151E0E">
      <w:pPr>
        <w:widowControl w:val="0"/>
        <w:tabs>
          <w:tab w:val="left" w:pos="4620"/>
        </w:tabs>
        <w:autoSpaceDE w:val="0"/>
        <w:autoSpaceDN w:val="0"/>
        <w:adjustRightInd w:val="0"/>
        <w:spacing w:line="276" w:lineRule="auto"/>
        <w:rPr>
          <w:rFonts w:ascii="Arial" w:hAnsi="Arial" w:cs="Arial"/>
          <w:b/>
          <w:color w:val="568278" w:themeColor="accent5" w:themeShade="BF"/>
          <w:sz w:val="28"/>
          <w:szCs w:val="28"/>
        </w:rPr>
      </w:pPr>
      <w:r>
        <w:rPr>
          <w:rFonts w:ascii="Arial" w:hAnsi="Arial"/>
          <w:b/>
          <w:color w:val="568278" w:themeColor="accent5" w:themeShade="BF"/>
          <w:sz w:val="28"/>
          <w:szCs w:val="28"/>
        </w:rPr>
        <w:tab/>
      </w:r>
    </w:p>
    <w:p w14:paraId="7D06A405" w14:textId="77777777" w:rsidR="00151E0E" w:rsidRDefault="00151E0E" w:rsidP="00151E0E">
      <w:pPr>
        <w:pStyle w:val="ListParagraph"/>
        <w:widowControl w:val="0"/>
        <w:numPr>
          <w:ilvl w:val="1"/>
          <w:numId w:val="13"/>
        </w:numPr>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b/>
          <w:color w:val="568278" w:themeColor="accent5" w:themeShade="BF"/>
          <w:sz w:val="32"/>
        </w:rPr>
        <w:t>Financiamento</w:t>
      </w:r>
      <w:r w:rsidRPr="003C3A1F">
        <w:rPr>
          <w:rFonts w:ascii="Arial" w:hAnsi="Arial"/>
          <w:b/>
          <w:color w:val="568278" w:themeColor="accent5" w:themeShade="BF"/>
          <w:sz w:val="32"/>
          <w:szCs w:val="28"/>
        </w:rPr>
        <w:br/>
      </w:r>
      <w:r>
        <w:rPr>
          <w:rFonts w:ascii="Arial" w:hAnsi="Arial"/>
          <w:color w:val="000000" w:themeColor="text1"/>
          <w:sz w:val="28"/>
        </w:rPr>
        <w:t xml:space="preserve">Método de financiamento. </w:t>
      </w:r>
    </w:p>
    <w:p w14:paraId="02CF48EF" w14:textId="77777777" w:rsidR="00151E0E" w:rsidRPr="00FE2994" w:rsidRDefault="00151E0E" w:rsidP="00151E0E">
      <w:pPr>
        <w:widowControl w:val="0"/>
        <w:tabs>
          <w:tab w:val="right" w:pos="9360"/>
        </w:tabs>
        <w:autoSpaceDE w:val="0"/>
        <w:autoSpaceDN w:val="0"/>
        <w:adjustRightInd w:val="0"/>
        <w:spacing w:line="276" w:lineRule="auto"/>
        <w:rPr>
          <w:rFonts w:ascii="Arial" w:hAnsi="Arial" w:cs="Arial"/>
          <w:color w:val="000000" w:themeColor="text1"/>
          <w:sz w:val="28"/>
          <w:szCs w:val="28"/>
        </w:rPr>
      </w:pPr>
    </w:p>
    <w:p w14:paraId="652DA8B4" w14:textId="77777777" w:rsidR="00151E0E" w:rsidRDefault="00151E0E" w:rsidP="00151E0E">
      <w:pPr>
        <w:pStyle w:val="ListParagraph"/>
        <w:widowControl w:val="0"/>
        <w:numPr>
          <w:ilvl w:val="1"/>
          <w:numId w:val="13"/>
        </w:numPr>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b/>
          <w:color w:val="568278" w:themeColor="accent5" w:themeShade="BF"/>
          <w:sz w:val="32"/>
        </w:rPr>
        <w:t>Contingência/reserva</w:t>
      </w:r>
      <w:r w:rsidRPr="003C3A1F">
        <w:rPr>
          <w:rFonts w:ascii="Arial" w:hAnsi="Arial"/>
          <w:b/>
          <w:color w:val="568278" w:themeColor="accent5" w:themeShade="BF"/>
          <w:sz w:val="32"/>
          <w:szCs w:val="28"/>
        </w:rPr>
        <w:br/>
      </w:r>
      <w:r>
        <w:rPr>
          <w:rFonts w:ascii="Arial" w:hAnsi="Arial"/>
          <w:color w:val="000000" w:themeColor="text1"/>
          <w:sz w:val="28"/>
        </w:rPr>
        <w:t xml:space="preserve">Detalhe todos os fundos mantidos. </w:t>
      </w:r>
    </w:p>
    <w:p w14:paraId="23ADDDDB" w14:textId="77777777" w:rsidR="00151E0E" w:rsidRPr="003C3A1F" w:rsidRDefault="00151E0E" w:rsidP="001B40AD">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6024EA95" w14:textId="77777777" w:rsidR="001B40AD" w:rsidRPr="003C3A1F" w:rsidRDefault="00FC44EC" w:rsidP="00FC44EC">
      <w:pPr>
        <w:pStyle w:val="ListParagraph"/>
        <w:widowControl w:val="0"/>
        <w:tabs>
          <w:tab w:val="left" w:pos="4652"/>
        </w:tabs>
        <w:autoSpaceDE w:val="0"/>
        <w:autoSpaceDN w:val="0"/>
        <w:adjustRightInd w:val="0"/>
        <w:spacing w:line="276" w:lineRule="auto"/>
        <w:rPr>
          <w:rFonts w:ascii="Arial" w:hAnsi="Arial" w:cs="Arial"/>
          <w:color w:val="000000" w:themeColor="text1"/>
          <w:sz w:val="28"/>
          <w:szCs w:val="28"/>
        </w:rPr>
      </w:pPr>
      <w:r w:rsidRPr="003C3A1F">
        <w:rPr>
          <w:rFonts w:ascii="Arial" w:hAnsi="Arial"/>
          <w:color w:val="000000" w:themeColor="text1"/>
          <w:sz w:val="28"/>
          <w:szCs w:val="28"/>
        </w:rPr>
        <w:tab/>
      </w:r>
    </w:p>
    <w:p w14:paraId="03482FAC" w14:textId="77777777" w:rsidR="001B40AD" w:rsidRDefault="001B40AD" w:rsidP="001B40AD">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03598F49" w14:textId="77777777" w:rsidR="005C5A12" w:rsidRDefault="005C5A12">
      <w:pPr>
        <w:rPr>
          <w:rFonts w:ascii="Arial" w:hAnsi="Arial" w:cs="Arial"/>
          <w:color w:val="000000" w:themeColor="text1"/>
          <w:sz w:val="28"/>
          <w:szCs w:val="28"/>
        </w:rPr>
      </w:pPr>
      <w:r>
        <w:rPr>
          <w:rFonts w:ascii="Arial" w:hAnsi="Arial"/>
          <w:color w:val="000000" w:themeColor="text1"/>
          <w:sz w:val="28"/>
          <w:szCs w:val="28"/>
        </w:rPr>
        <w:br w:type="page"/>
      </w:r>
    </w:p>
    <w:p w14:paraId="1DDAA709" w14:textId="77777777" w:rsidR="005C5A12" w:rsidRPr="003C3A1F" w:rsidRDefault="005C5A12" w:rsidP="001B40AD">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p>
    <w:p w14:paraId="6846C1A1" w14:textId="77777777" w:rsidR="005A14AE" w:rsidRPr="003C3A1F" w:rsidRDefault="005A14AE" w:rsidP="005A14AE">
      <w:pPr>
        <w:rPr>
          <w:rFonts w:ascii="Arial" w:hAnsi="Arial" w:cs="Arial"/>
          <w:b/>
          <w:color w:val="568278" w:themeColor="accent5" w:themeShade="BF"/>
          <w:sz w:val="28"/>
          <w:szCs w:val="28"/>
        </w:rPr>
      </w:pPr>
    </w:p>
    <w:p w14:paraId="7D7F2CFA" w14:textId="77777777" w:rsidR="00D20D28" w:rsidRPr="003C3A1F" w:rsidRDefault="00FE42EC" w:rsidP="00D20D28">
      <w:pPr>
        <w:pStyle w:val="ListParagraph"/>
        <w:widowControl w:val="0"/>
        <w:numPr>
          <w:ilvl w:val="0"/>
          <w:numId w:val="1"/>
        </w:numPr>
        <w:tabs>
          <w:tab w:val="right" w:pos="9360"/>
        </w:tabs>
        <w:autoSpaceDE w:val="0"/>
        <w:autoSpaceDN w:val="0"/>
        <w:adjustRightInd w:val="0"/>
        <w:spacing w:line="276" w:lineRule="auto"/>
        <w:rPr>
          <w:rFonts w:ascii="Arial" w:hAnsi="Arial" w:cs="Arial"/>
          <w:b/>
          <w:color w:val="568278" w:themeColor="accent5" w:themeShade="BF"/>
          <w:sz w:val="32"/>
          <w:szCs w:val="28"/>
        </w:rPr>
      </w:pPr>
      <w:r>
        <w:rPr>
          <w:rFonts w:ascii="Arial" w:hAnsi="Arial"/>
          <w:b/>
          <w:color w:val="568278" w:themeColor="accent5" w:themeShade="BF"/>
          <w:sz w:val="32"/>
        </w:rPr>
        <w:t>Controle de custos e métricas</w:t>
      </w:r>
    </w:p>
    <w:p w14:paraId="12ED7DD1" w14:textId="77777777" w:rsidR="00D20D28" w:rsidRPr="003C3A1F" w:rsidRDefault="002306C0" w:rsidP="00D20D28">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color w:val="000000" w:themeColor="text1"/>
          <w:sz w:val="28"/>
        </w:rPr>
        <w:t>Detalhe as métricas usadas em conjunto com limites definidos.</w:t>
      </w:r>
    </w:p>
    <w:p w14:paraId="3C006C4E" w14:textId="77777777" w:rsidR="00FE42EC" w:rsidRDefault="00FE42EC" w:rsidP="005C0BF0">
      <w:pPr>
        <w:pStyle w:val="ListParagraph"/>
        <w:widowControl w:val="0"/>
        <w:tabs>
          <w:tab w:val="left" w:pos="3323"/>
        </w:tabs>
        <w:autoSpaceDE w:val="0"/>
        <w:autoSpaceDN w:val="0"/>
        <w:adjustRightInd w:val="0"/>
        <w:spacing w:line="276" w:lineRule="auto"/>
        <w:rPr>
          <w:rFonts w:ascii="Arial" w:hAnsi="Arial" w:cs="Arial"/>
          <w:color w:val="000000" w:themeColor="text1"/>
          <w:sz w:val="28"/>
          <w:szCs w:val="28"/>
        </w:rPr>
      </w:pPr>
    </w:p>
    <w:p w14:paraId="7747BAB5" w14:textId="77777777" w:rsidR="00D20D28" w:rsidRDefault="00D20D28" w:rsidP="00056F3E">
      <w:pPr>
        <w:widowControl w:val="0"/>
        <w:tabs>
          <w:tab w:val="left" w:pos="3323"/>
        </w:tabs>
        <w:autoSpaceDE w:val="0"/>
        <w:autoSpaceDN w:val="0"/>
        <w:adjustRightInd w:val="0"/>
        <w:spacing w:line="276" w:lineRule="auto"/>
        <w:rPr>
          <w:rFonts w:ascii="Arial" w:hAnsi="Arial" w:cs="Arial"/>
          <w:color w:val="000000" w:themeColor="text1"/>
          <w:sz w:val="28"/>
          <w:szCs w:val="28"/>
        </w:rPr>
      </w:pPr>
    </w:p>
    <w:p w14:paraId="15D2B1CF" w14:textId="77777777" w:rsidR="00056F3E" w:rsidRPr="00056F3E" w:rsidRDefault="00056F3E" w:rsidP="00056F3E">
      <w:pPr>
        <w:widowControl w:val="0"/>
        <w:tabs>
          <w:tab w:val="left" w:pos="3323"/>
        </w:tabs>
        <w:autoSpaceDE w:val="0"/>
        <w:autoSpaceDN w:val="0"/>
        <w:adjustRightInd w:val="0"/>
        <w:spacing w:line="276" w:lineRule="auto"/>
        <w:rPr>
          <w:rFonts w:ascii="Arial" w:hAnsi="Arial" w:cs="Arial"/>
          <w:color w:val="000000" w:themeColor="text1"/>
          <w:sz w:val="28"/>
          <w:szCs w:val="28"/>
        </w:rPr>
      </w:pPr>
    </w:p>
    <w:p w14:paraId="4EFC1602" w14:textId="77777777" w:rsidR="00FE42EC" w:rsidRPr="003C3A1F" w:rsidRDefault="00056F3E" w:rsidP="00FE42EC">
      <w:pPr>
        <w:pStyle w:val="ListParagraph"/>
        <w:widowControl w:val="0"/>
        <w:numPr>
          <w:ilvl w:val="0"/>
          <w:numId w:val="1"/>
        </w:numPr>
        <w:tabs>
          <w:tab w:val="right" w:pos="9360"/>
        </w:tabs>
        <w:autoSpaceDE w:val="0"/>
        <w:autoSpaceDN w:val="0"/>
        <w:adjustRightInd w:val="0"/>
        <w:spacing w:line="276" w:lineRule="auto"/>
        <w:rPr>
          <w:rFonts w:ascii="Arial" w:hAnsi="Arial" w:cs="Arial"/>
          <w:b/>
          <w:color w:val="568278" w:themeColor="accent5" w:themeShade="BF"/>
          <w:sz w:val="32"/>
          <w:szCs w:val="28"/>
        </w:rPr>
      </w:pPr>
      <w:r>
        <w:rPr>
          <w:rFonts w:ascii="Arial" w:hAnsi="Arial"/>
          <w:b/>
          <w:color w:val="568278" w:themeColor="accent5" w:themeShade="BF"/>
          <w:sz w:val="32"/>
        </w:rPr>
        <w:t>Processo de relatórios definido</w:t>
      </w:r>
    </w:p>
    <w:p w14:paraId="37E53354" w14:textId="77777777" w:rsidR="005F1785" w:rsidRDefault="002306C0" w:rsidP="00FE42EC">
      <w:pPr>
        <w:pStyle w:val="ListParagraph"/>
        <w:widowControl w:val="0"/>
        <w:tabs>
          <w:tab w:val="right" w:pos="9360"/>
        </w:tabs>
        <w:autoSpaceDE w:val="0"/>
        <w:autoSpaceDN w:val="0"/>
        <w:adjustRightInd w:val="0"/>
        <w:spacing w:line="276" w:lineRule="auto"/>
        <w:rPr>
          <w:rFonts w:ascii="Arial" w:hAnsi="Arial" w:cs="Arial"/>
          <w:color w:val="000000" w:themeColor="text1"/>
          <w:sz w:val="28"/>
          <w:szCs w:val="28"/>
        </w:rPr>
      </w:pPr>
      <w:r>
        <w:rPr>
          <w:rFonts w:ascii="Arial" w:hAnsi="Arial"/>
          <w:color w:val="000000" w:themeColor="text1"/>
          <w:sz w:val="28"/>
        </w:rPr>
        <w:t>Detalhe como o plano de gerenciamento será relatado. Defina todos os processos.</w:t>
      </w:r>
    </w:p>
    <w:p w14:paraId="6EEEE6DE" w14:textId="77777777" w:rsidR="00FE42EC" w:rsidRDefault="00FE42EC" w:rsidP="00FE42EC">
      <w:pPr>
        <w:widowControl w:val="0"/>
        <w:tabs>
          <w:tab w:val="right" w:pos="9360"/>
        </w:tabs>
        <w:autoSpaceDE w:val="0"/>
        <w:autoSpaceDN w:val="0"/>
        <w:adjustRightInd w:val="0"/>
        <w:spacing w:line="276" w:lineRule="auto"/>
        <w:rPr>
          <w:rFonts w:ascii="Arial" w:hAnsi="Arial" w:cs="Arial"/>
          <w:color w:val="000000" w:themeColor="text1"/>
          <w:sz w:val="28"/>
          <w:szCs w:val="28"/>
        </w:rPr>
      </w:pPr>
    </w:p>
    <w:p w14:paraId="5E1BCC2E" w14:textId="77777777" w:rsidR="00FE42EC" w:rsidRDefault="00FE42EC" w:rsidP="00FE42EC">
      <w:pPr>
        <w:widowControl w:val="0"/>
        <w:autoSpaceDE w:val="0"/>
        <w:autoSpaceDN w:val="0"/>
        <w:adjustRightInd w:val="0"/>
        <w:spacing w:line="276" w:lineRule="auto"/>
        <w:rPr>
          <w:rFonts w:ascii="Arial" w:hAnsi="Arial" w:cs="Arial"/>
          <w:color w:val="000000" w:themeColor="text1"/>
          <w:sz w:val="28"/>
          <w:szCs w:val="28"/>
        </w:rPr>
      </w:pPr>
    </w:p>
    <w:p w14:paraId="6B74F260" w14:textId="77777777" w:rsidR="00056F3E" w:rsidRDefault="00056F3E" w:rsidP="00FE42EC">
      <w:pPr>
        <w:widowControl w:val="0"/>
        <w:autoSpaceDE w:val="0"/>
        <w:autoSpaceDN w:val="0"/>
        <w:adjustRightInd w:val="0"/>
        <w:spacing w:line="276" w:lineRule="auto"/>
        <w:rPr>
          <w:rFonts w:ascii="Arial" w:hAnsi="Arial" w:cs="Arial"/>
          <w:color w:val="000000" w:themeColor="text1"/>
          <w:sz w:val="28"/>
          <w:szCs w:val="28"/>
        </w:rPr>
      </w:pPr>
    </w:p>
    <w:p w14:paraId="00833BC6" w14:textId="77777777" w:rsidR="00FE42EC" w:rsidRPr="003C3A1F" w:rsidRDefault="00FE42EC" w:rsidP="00384D6E">
      <w:pPr>
        <w:pStyle w:val="ListParagraph"/>
        <w:widowControl w:val="0"/>
        <w:numPr>
          <w:ilvl w:val="0"/>
          <w:numId w:val="1"/>
        </w:numPr>
        <w:autoSpaceDE w:val="0"/>
        <w:autoSpaceDN w:val="0"/>
        <w:adjustRightInd w:val="0"/>
        <w:spacing w:line="276" w:lineRule="auto"/>
        <w:ind w:left="630"/>
        <w:rPr>
          <w:rFonts w:ascii="Arial" w:hAnsi="Arial" w:cs="Arial"/>
          <w:b/>
          <w:color w:val="568278" w:themeColor="accent5" w:themeShade="BF"/>
          <w:sz w:val="32"/>
          <w:szCs w:val="28"/>
        </w:rPr>
      </w:pPr>
      <w:r>
        <w:rPr>
          <w:rFonts w:ascii="Arial" w:hAnsi="Arial"/>
          <w:b/>
          <w:color w:val="568278" w:themeColor="accent5" w:themeShade="BF"/>
          <w:sz w:val="32"/>
        </w:rPr>
        <w:t xml:space="preserve"> Processo de controle de alterações</w:t>
      </w:r>
    </w:p>
    <w:p w14:paraId="4598C7D0" w14:textId="77777777" w:rsidR="00FE42EC" w:rsidRDefault="002306C0" w:rsidP="00AC7669">
      <w:pPr>
        <w:pStyle w:val="ListParagraph"/>
        <w:widowControl w:val="0"/>
        <w:tabs>
          <w:tab w:val="right" w:pos="9360"/>
        </w:tabs>
        <w:autoSpaceDE w:val="0"/>
        <w:autoSpaceDN w:val="0"/>
        <w:adjustRightInd w:val="0"/>
        <w:spacing w:line="276" w:lineRule="auto"/>
        <w:ind w:left="798"/>
        <w:rPr>
          <w:rFonts w:ascii="Arial" w:hAnsi="Arial" w:cs="Arial"/>
          <w:color w:val="000000" w:themeColor="text1"/>
          <w:sz w:val="28"/>
          <w:szCs w:val="28"/>
        </w:rPr>
      </w:pPr>
      <w:r>
        <w:rPr>
          <w:rFonts w:ascii="Arial" w:hAnsi="Arial"/>
          <w:color w:val="000000" w:themeColor="text1"/>
          <w:sz w:val="28"/>
        </w:rPr>
        <w:t xml:space="preserve">Descreva o procedimento para solicitação e implementação de alterações no plano, incluindo como as alterações serão aprovadas/rejeitadas e como elas serão relatadas à lista de circulação. </w:t>
      </w:r>
    </w:p>
    <w:p w14:paraId="113648D7" w14:textId="77777777" w:rsidR="00384D6E" w:rsidRDefault="002306C0" w:rsidP="002306C0">
      <w:pPr>
        <w:pStyle w:val="ListParagraph"/>
        <w:widowControl w:val="0"/>
        <w:tabs>
          <w:tab w:val="left" w:pos="3540"/>
        </w:tabs>
        <w:autoSpaceDE w:val="0"/>
        <w:autoSpaceDN w:val="0"/>
        <w:adjustRightInd w:val="0"/>
        <w:spacing w:line="276" w:lineRule="auto"/>
        <w:ind w:left="630"/>
        <w:rPr>
          <w:rFonts w:ascii="Arial" w:hAnsi="Arial" w:cs="Arial"/>
          <w:color w:val="000000" w:themeColor="text1"/>
          <w:sz w:val="28"/>
          <w:szCs w:val="28"/>
        </w:rPr>
      </w:pPr>
      <w:r>
        <w:rPr>
          <w:rFonts w:ascii="Arial" w:hAnsi="Arial"/>
          <w:color w:val="000000" w:themeColor="text1"/>
          <w:sz w:val="28"/>
          <w:szCs w:val="28"/>
        </w:rPr>
        <w:tab/>
      </w:r>
    </w:p>
    <w:p w14:paraId="6A95099D" w14:textId="77777777" w:rsidR="00056F3E" w:rsidRDefault="00056F3E" w:rsidP="00384D6E">
      <w:pPr>
        <w:pStyle w:val="ListParagraph"/>
        <w:widowControl w:val="0"/>
        <w:tabs>
          <w:tab w:val="right" w:pos="9360"/>
        </w:tabs>
        <w:autoSpaceDE w:val="0"/>
        <w:autoSpaceDN w:val="0"/>
        <w:adjustRightInd w:val="0"/>
        <w:spacing w:line="276" w:lineRule="auto"/>
        <w:ind w:left="630"/>
        <w:rPr>
          <w:rFonts w:ascii="Arial" w:hAnsi="Arial" w:cs="Arial"/>
          <w:color w:val="000000" w:themeColor="text1"/>
          <w:sz w:val="28"/>
          <w:szCs w:val="28"/>
        </w:rPr>
      </w:pPr>
    </w:p>
    <w:p w14:paraId="729EBE00" w14:textId="77777777" w:rsidR="00384D6E" w:rsidRPr="003C3A1F" w:rsidRDefault="00384D6E" w:rsidP="00384D6E">
      <w:pPr>
        <w:pStyle w:val="ListParagraph"/>
        <w:widowControl w:val="0"/>
        <w:tabs>
          <w:tab w:val="right" w:pos="9360"/>
        </w:tabs>
        <w:autoSpaceDE w:val="0"/>
        <w:autoSpaceDN w:val="0"/>
        <w:adjustRightInd w:val="0"/>
        <w:spacing w:line="276" w:lineRule="auto"/>
        <w:ind w:left="630"/>
        <w:rPr>
          <w:rFonts w:ascii="Arial" w:hAnsi="Arial" w:cs="Arial"/>
          <w:color w:val="000000" w:themeColor="text1"/>
          <w:sz w:val="28"/>
          <w:szCs w:val="28"/>
        </w:rPr>
      </w:pPr>
    </w:p>
    <w:p w14:paraId="4EEBEA67" w14:textId="77777777" w:rsidR="00384D6E" w:rsidRPr="003C3A1F" w:rsidRDefault="00384D6E" w:rsidP="00384D6E">
      <w:pPr>
        <w:pStyle w:val="ListParagraph"/>
        <w:widowControl w:val="0"/>
        <w:numPr>
          <w:ilvl w:val="0"/>
          <w:numId w:val="1"/>
        </w:numPr>
        <w:autoSpaceDE w:val="0"/>
        <w:autoSpaceDN w:val="0"/>
        <w:adjustRightInd w:val="0"/>
        <w:spacing w:line="276" w:lineRule="auto"/>
        <w:ind w:left="630"/>
        <w:rPr>
          <w:rFonts w:ascii="Arial" w:hAnsi="Arial" w:cs="Arial"/>
          <w:b/>
          <w:color w:val="568278" w:themeColor="accent5" w:themeShade="BF"/>
          <w:sz w:val="32"/>
          <w:szCs w:val="28"/>
        </w:rPr>
      </w:pPr>
      <w:r>
        <w:rPr>
          <w:rFonts w:ascii="Arial" w:hAnsi="Arial"/>
          <w:b/>
          <w:color w:val="568278" w:themeColor="accent5" w:themeShade="BF"/>
          <w:sz w:val="32"/>
        </w:rPr>
        <w:t xml:space="preserve"> Orçamento do projeto</w:t>
      </w:r>
    </w:p>
    <w:p w14:paraId="4B8C5A8B" w14:textId="77777777" w:rsidR="00384D6E" w:rsidRPr="00A769EA" w:rsidRDefault="002306C0" w:rsidP="00AC7669">
      <w:pPr>
        <w:pStyle w:val="ListParagraph"/>
        <w:widowControl w:val="0"/>
        <w:tabs>
          <w:tab w:val="right" w:pos="9360"/>
        </w:tabs>
        <w:autoSpaceDE w:val="0"/>
        <w:autoSpaceDN w:val="0"/>
        <w:adjustRightInd w:val="0"/>
        <w:spacing w:line="276" w:lineRule="auto"/>
        <w:ind w:left="798"/>
        <w:rPr>
          <w:rFonts w:ascii="Arial" w:hAnsi="Arial" w:cs="Arial"/>
          <w:color w:val="000000" w:themeColor="text1"/>
          <w:sz w:val="28"/>
          <w:szCs w:val="28"/>
        </w:rPr>
      </w:pPr>
      <w:r>
        <w:rPr>
          <w:rFonts w:ascii="Arial" w:hAnsi="Arial"/>
          <w:color w:val="000000" w:themeColor="text1"/>
          <w:sz w:val="28"/>
        </w:rPr>
        <w:t>Liste os números finais dos custos de contingência/reserva, fixos, materiais e prestadores de serviços (total do projeto).</w:t>
      </w:r>
    </w:p>
    <w:p w14:paraId="627A5A44" w14:textId="77777777" w:rsidR="00FE42EC" w:rsidRPr="003C3A1F" w:rsidRDefault="002306C0" w:rsidP="002306C0">
      <w:pPr>
        <w:tabs>
          <w:tab w:val="left" w:pos="3020"/>
        </w:tabs>
        <w:rPr>
          <w:rFonts w:ascii="Arial" w:hAnsi="Arial" w:cs="Arial"/>
          <w:sz w:val="20"/>
          <w:szCs w:val="20"/>
        </w:rPr>
      </w:pPr>
      <w:r>
        <w:rPr>
          <w:rFonts w:ascii="Arial" w:hAnsi="Arial"/>
          <w:sz w:val="20"/>
          <w:szCs w:val="20"/>
        </w:rPr>
        <w:tab/>
      </w:r>
    </w:p>
    <w:p w14:paraId="0AE5BF65" w14:textId="77777777" w:rsidR="00FE42EC" w:rsidRDefault="00FE42EC"/>
    <w:p w14:paraId="7BA0F696" w14:textId="77777777" w:rsidR="00343031" w:rsidRDefault="00343031"/>
    <w:p w14:paraId="2B45C080" w14:textId="77777777" w:rsidR="00343031" w:rsidRDefault="00343031"/>
    <w:p w14:paraId="6CD88126" w14:textId="77777777" w:rsidR="00343031" w:rsidRDefault="00343031"/>
    <w:p w14:paraId="425BBE76" w14:textId="77777777" w:rsidR="00343031" w:rsidRDefault="00343031"/>
    <w:p w14:paraId="13CEF22A" w14:textId="77777777" w:rsidR="00343031" w:rsidRDefault="00343031"/>
    <w:p w14:paraId="265C6C4F" w14:textId="77777777" w:rsidR="00343031" w:rsidRDefault="00343031"/>
    <w:p w14:paraId="07394D57" w14:textId="77777777" w:rsidR="00343031" w:rsidRDefault="00343031"/>
    <w:p w14:paraId="330EACA3" w14:textId="77777777" w:rsidR="00343031" w:rsidRDefault="00343031"/>
    <w:p w14:paraId="3E712F99" w14:textId="77777777" w:rsidR="00343031" w:rsidRDefault="00343031"/>
    <w:p w14:paraId="6B3D752D" w14:textId="77777777" w:rsidR="00343031" w:rsidRDefault="00343031"/>
    <w:p w14:paraId="3A01D9FA" w14:textId="77777777" w:rsidR="00343031" w:rsidRDefault="00343031"/>
    <w:p w14:paraId="43B938C8" w14:textId="77777777" w:rsidR="00343031" w:rsidRDefault="00343031"/>
    <w:p w14:paraId="09094B84" w14:textId="77777777" w:rsidR="00343031" w:rsidRDefault="00343031"/>
    <w:p w14:paraId="3471C1A1" w14:textId="77777777" w:rsidR="00343031" w:rsidRDefault="00343031"/>
    <w:p w14:paraId="1CD37ECB" w14:textId="77777777" w:rsidR="00343031" w:rsidRDefault="00343031"/>
    <w:p w14:paraId="2A5BF723" w14:textId="77777777" w:rsidR="00343031" w:rsidRDefault="00343031"/>
    <w:p w14:paraId="0E062098" w14:textId="77777777" w:rsidR="00343031" w:rsidRDefault="00343031"/>
    <w:p w14:paraId="22AFFAAF" w14:textId="77777777" w:rsidR="00343031" w:rsidRDefault="00343031"/>
    <w:p w14:paraId="7076C0DA" w14:textId="77777777" w:rsidR="00343031" w:rsidRDefault="00343031"/>
    <w:p w14:paraId="7AEF7B5A" w14:textId="77777777" w:rsidR="00343031" w:rsidRDefault="00343031"/>
    <w:p w14:paraId="77F0AC0C" w14:textId="77777777" w:rsidR="00343031" w:rsidRDefault="00343031"/>
    <w:p w14:paraId="4F44FEED" w14:textId="77777777" w:rsidR="00343031" w:rsidRDefault="00343031"/>
    <w:p w14:paraId="494CB398" w14:textId="77777777" w:rsidR="00343031" w:rsidRPr="00A64F9A" w:rsidRDefault="00343031" w:rsidP="00343031">
      <w:pPr>
        <w:jc w:val="center"/>
        <w:rPr>
          <w:b/>
        </w:rPr>
      </w:pPr>
      <w:r>
        <w:rPr>
          <w:b/>
        </w:rPr>
        <w:t>AVISO DE ISENÇÃO DE RESPONSABILIDADE</w:t>
      </w:r>
    </w:p>
    <w:p w14:paraId="1E929999" w14:textId="77777777" w:rsidR="00343031" w:rsidRPr="00A64F9A" w:rsidRDefault="00343031" w:rsidP="00343031"/>
    <w:p w14:paraId="589B1BD9" w14:textId="791B5214" w:rsidR="00343031" w:rsidRDefault="00343031" w:rsidP="00343031">
      <w:r>
        <w:t xml:space="preserve">Artigos, modelos ou informações disponibilizados pela </w:t>
      </w:r>
      <w:proofErr w:type="spellStart"/>
      <w:r>
        <w:t>Smartsheet</w:t>
      </w:r>
      <w:proofErr w:type="spellEnd"/>
      <w:r>
        <w:t xml:space="preserve">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nessas informações será estritamente por sua própria conta e risco.</w:t>
      </w:r>
    </w:p>
    <w:sectPr w:rsidR="00343031" w:rsidSect="00141D8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7730" w14:textId="77777777" w:rsidR="005B2FF8" w:rsidRDefault="005B2FF8" w:rsidP="00B01A05">
      <w:r>
        <w:separator/>
      </w:r>
    </w:p>
  </w:endnote>
  <w:endnote w:type="continuationSeparator" w:id="0">
    <w:p w14:paraId="10AEB5C7" w14:textId="77777777" w:rsidR="005B2FF8" w:rsidRDefault="005B2FF8"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09A4" w14:textId="77777777" w:rsidR="005B2FF8" w:rsidRDefault="005B2FF8" w:rsidP="00B01A05">
      <w:r>
        <w:separator/>
      </w:r>
    </w:p>
  </w:footnote>
  <w:footnote w:type="continuationSeparator" w:id="0">
    <w:p w14:paraId="0F4731BD" w14:textId="77777777" w:rsidR="005B2FF8" w:rsidRDefault="005B2FF8"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568278" w:themeColor="accent5" w:themeShade="BF"/>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b/>
        <w:color w:val="568278" w:themeColor="accent5" w:themeShade="BF"/>
        <w:sz w:val="32"/>
      </w:rPr>
    </w:lvl>
    <w:lvl w:ilvl="3">
      <w:start w:val="1"/>
      <w:numFmt w:val="decimal"/>
      <w:lvlText w:val="%1.%2.%3.%4"/>
      <w:lvlJc w:val="left"/>
      <w:pPr>
        <w:ind w:left="3240" w:hanging="1080"/>
      </w:pPr>
      <w:rPr>
        <w:rFonts w:hint="default"/>
        <w:b/>
        <w:color w:val="568278" w:themeColor="accent5" w:themeShade="BF"/>
        <w:sz w:val="32"/>
      </w:rPr>
    </w:lvl>
    <w:lvl w:ilvl="4">
      <w:start w:val="1"/>
      <w:numFmt w:val="decimal"/>
      <w:lvlText w:val="%1.%2.%3.%4.%5"/>
      <w:lvlJc w:val="left"/>
      <w:pPr>
        <w:ind w:left="4320" w:hanging="1440"/>
      </w:pPr>
      <w:rPr>
        <w:rFonts w:hint="default"/>
        <w:b/>
        <w:color w:val="568278" w:themeColor="accent5" w:themeShade="BF"/>
        <w:sz w:val="32"/>
      </w:rPr>
    </w:lvl>
    <w:lvl w:ilvl="5">
      <w:start w:val="1"/>
      <w:numFmt w:val="decimal"/>
      <w:lvlText w:val="%1.%2.%3.%4.%5.%6"/>
      <w:lvlJc w:val="left"/>
      <w:pPr>
        <w:ind w:left="5040" w:hanging="1440"/>
      </w:pPr>
      <w:rPr>
        <w:rFonts w:hint="default"/>
        <w:b/>
        <w:color w:val="568278" w:themeColor="accent5" w:themeShade="BF"/>
        <w:sz w:val="32"/>
      </w:rPr>
    </w:lvl>
    <w:lvl w:ilvl="6">
      <w:start w:val="1"/>
      <w:numFmt w:val="decimal"/>
      <w:lvlText w:val="%1.%2.%3.%4.%5.%6.%7"/>
      <w:lvlJc w:val="left"/>
      <w:pPr>
        <w:ind w:left="6120" w:hanging="1800"/>
      </w:pPr>
      <w:rPr>
        <w:rFonts w:hint="default"/>
        <w:b/>
        <w:color w:val="568278" w:themeColor="accent5" w:themeShade="BF"/>
        <w:sz w:val="32"/>
      </w:rPr>
    </w:lvl>
    <w:lvl w:ilvl="7">
      <w:start w:val="1"/>
      <w:numFmt w:val="decimal"/>
      <w:lvlText w:val="%1.%2.%3.%4.%5.%6.%7.%8"/>
      <w:lvlJc w:val="left"/>
      <w:pPr>
        <w:ind w:left="6840" w:hanging="1800"/>
      </w:pPr>
      <w:rPr>
        <w:rFonts w:hint="default"/>
        <w:b/>
        <w:color w:val="568278" w:themeColor="accent5" w:themeShade="BF"/>
        <w:sz w:val="32"/>
      </w:rPr>
    </w:lvl>
    <w:lvl w:ilvl="8">
      <w:start w:val="1"/>
      <w:numFmt w:val="decimal"/>
      <w:lvlText w:val="%1.%2.%3.%4.%5.%6.%7.%8.%9"/>
      <w:lvlJc w:val="left"/>
      <w:pPr>
        <w:ind w:left="7920" w:hanging="2160"/>
      </w:pPr>
      <w:rPr>
        <w:rFonts w:hint="default"/>
        <w:b/>
        <w:color w:val="568278"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930651622">
    <w:abstractNumId w:val="7"/>
  </w:num>
  <w:num w:numId="2" w16cid:durableId="1277178695">
    <w:abstractNumId w:val="8"/>
  </w:num>
  <w:num w:numId="3" w16cid:durableId="1931815318">
    <w:abstractNumId w:val="5"/>
  </w:num>
  <w:num w:numId="4" w16cid:durableId="1822040791">
    <w:abstractNumId w:val="9"/>
  </w:num>
  <w:num w:numId="5" w16cid:durableId="1438259630">
    <w:abstractNumId w:val="12"/>
  </w:num>
  <w:num w:numId="6" w16cid:durableId="1205413103">
    <w:abstractNumId w:val="3"/>
  </w:num>
  <w:num w:numId="7" w16cid:durableId="819080046">
    <w:abstractNumId w:val="6"/>
  </w:num>
  <w:num w:numId="8" w16cid:durableId="865488950">
    <w:abstractNumId w:val="2"/>
  </w:num>
  <w:num w:numId="9" w16cid:durableId="400178175">
    <w:abstractNumId w:val="11"/>
  </w:num>
  <w:num w:numId="10" w16cid:durableId="339433465">
    <w:abstractNumId w:val="0"/>
  </w:num>
  <w:num w:numId="11" w16cid:durableId="68160225">
    <w:abstractNumId w:val="10"/>
  </w:num>
  <w:num w:numId="12" w16cid:durableId="63844633">
    <w:abstractNumId w:val="4"/>
  </w:num>
  <w:num w:numId="13" w16cid:durableId="13660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CB"/>
    <w:rsid w:val="0000378B"/>
    <w:rsid w:val="000068A2"/>
    <w:rsid w:val="00043993"/>
    <w:rsid w:val="00044BBF"/>
    <w:rsid w:val="00056F3E"/>
    <w:rsid w:val="0007196B"/>
    <w:rsid w:val="00074389"/>
    <w:rsid w:val="000809A7"/>
    <w:rsid w:val="00083BC1"/>
    <w:rsid w:val="000A7AEF"/>
    <w:rsid w:val="000B31AF"/>
    <w:rsid w:val="000B7C36"/>
    <w:rsid w:val="000C1664"/>
    <w:rsid w:val="000C2B36"/>
    <w:rsid w:val="000C5AA8"/>
    <w:rsid w:val="000D7167"/>
    <w:rsid w:val="00120CC1"/>
    <w:rsid w:val="001224AD"/>
    <w:rsid w:val="0014046B"/>
    <w:rsid w:val="001405DC"/>
    <w:rsid w:val="00141D80"/>
    <w:rsid w:val="001433AA"/>
    <w:rsid w:val="00151E0E"/>
    <w:rsid w:val="00153A67"/>
    <w:rsid w:val="0016761D"/>
    <w:rsid w:val="001756F3"/>
    <w:rsid w:val="001977AD"/>
    <w:rsid w:val="001B2296"/>
    <w:rsid w:val="001B40AD"/>
    <w:rsid w:val="001C2EB9"/>
    <w:rsid w:val="001C4AE1"/>
    <w:rsid w:val="001D0184"/>
    <w:rsid w:val="001F2768"/>
    <w:rsid w:val="001F69A7"/>
    <w:rsid w:val="002050AC"/>
    <w:rsid w:val="00213767"/>
    <w:rsid w:val="002200FE"/>
    <w:rsid w:val="00223BA5"/>
    <w:rsid w:val="002306C0"/>
    <w:rsid w:val="00243542"/>
    <w:rsid w:val="00244C0D"/>
    <w:rsid w:val="002A3CCC"/>
    <w:rsid w:val="002B44C0"/>
    <w:rsid w:val="002D4552"/>
    <w:rsid w:val="00343031"/>
    <w:rsid w:val="00350115"/>
    <w:rsid w:val="003566B4"/>
    <w:rsid w:val="00384D6E"/>
    <w:rsid w:val="00384D8F"/>
    <w:rsid w:val="00385F26"/>
    <w:rsid w:val="003A5B09"/>
    <w:rsid w:val="003C0DBC"/>
    <w:rsid w:val="003C3A1F"/>
    <w:rsid w:val="003C7519"/>
    <w:rsid w:val="003F22FF"/>
    <w:rsid w:val="003F7C1A"/>
    <w:rsid w:val="00401C32"/>
    <w:rsid w:val="00404144"/>
    <w:rsid w:val="00413DC8"/>
    <w:rsid w:val="004159C0"/>
    <w:rsid w:val="004326B5"/>
    <w:rsid w:val="00464788"/>
    <w:rsid w:val="00487B10"/>
    <w:rsid w:val="00490318"/>
    <w:rsid w:val="00492C36"/>
    <w:rsid w:val="004961C2"/>
    <w:rsid w:val="00497160"/>
    <w:rsid w:val="00497AB5"/>
    <w:rsid w:val="004B21E8"/>
    <w:rsid w:val="004B6908"/>
    <w:rsid w:val="004C19F3"/>
    <w:rsid w:val="004D0517"/>
    <w:rsid w:val="004D53F9"/>
    <w:rsid w:val="004D5595"/>
    <w:rsid w:val="00503EBA"/>
    <w:rsid w:val="005109C3"/>
    <w:rsid w:val="00517F69"/>
    <w:rsid w:val="00542511"/>
    <w:rsid w:val="00551B20"/>
    <w:rsid w:val="00556DD9"/>
    <w:rsid w:val="005620D4"/>
    <w:rsid w:val="00563767"/>
    <w:rsid w:val="0056421F"/>
    <w:rsid w:val="00572F55"/>
    <w:rsid w:val="00576785"/>
    <w:rsid w:val="005915AC"/>
    <w:rsid w:val="005954C5"/>
    <w:rsid w:val="00597565"/>
    <w:rsid w:val="005A06B3"/>
    <w:rsid w:val="005A14AE"/>
    <w:rsid w:val="005A3869"/>
    <w:rsid w:val="005B29EF"/>
    <w:rsid w:val="005B2FF8"/>
    <w:rsid w:val="005B70D5"/>
    <w:rsid w:val="005C0BF0"/>
    <w:rsid w:val="005C5A12"/>
    <w:rsid w:val="005D08BE"/>
    <w:rsid w:val="005F1785"/>
    <w:rsid w:val="00602833"/>
    <w:rsid w:val="00622259"/>
    <w:rsid w:val="0062450E"/>
    <w:rsid w:val="006568B4"/>
    <w:rsid w:val="00665F5E"/>
    <w:rsid w:val="00666C1E"/>
    <w:rsid w:val="00673098"/>
    <w:rsid w:val="00674BFF"/>
    <w:rsid w:val="006903FC"/>
    <w:rsid w:val="006C620E"/>
    <w:rsid w:val="006C6A0C"/>
    <w:rsid w:val="006F5384"/>
    <w:rsid w:val="00702DDD"/>
    <w:rsid w:val="007121D8"/>
    <w:rsid w:val="00716677"/>
    <w:rsid w:val="00717895"/>
    <w:rsid w:val="00732189"/>
    <w:rsid w:val="00750BF6"/>
    <w:rsid w:val="00761512"/>
    <w:rsid w:val="00762989"/>
    <w:rsid w:val="00763525"/>
    <w:rsid w:val="007772D3"/>
    <w:rsid w:val="00781CE1"/>
    <w:rsid w:val="007872BC"/>
    <w:rsid w:val="007F117E"/>
    <w:rsid w:val="007F70A6"/>
    <w:rsid w:val="00801BF2"/>
    <w:rsid w:val="0080539B"/>
    <w:rsid w:val="00810CF3"/>
    <w:rsid w:val="00811B86"/>
    <w:rsid w:val="0081333F"/>
    <w:rsid w:val="00817DB4"/>
    <w:rsid w:val="00840CF7"/>
    <w:rsid w:val="0086192E"/>
    <w:rsid w:val="00875D40"/>
    <w:rsid w:val="00876089"/>
    <w:rsid w:val="008A5C9F"/>
    <w:rsid w:val="008B0D0E"/>
    <w:rsid w:val="008C21E7"/>
    <w:rsid w:val="008D3809"/>
    <w:rsid w:val="008D4662"/>
    <w:rsid w:val="008E51F2"/>
    <w:rsid w:val="008E7484"/>
    <w:rsid w:val="008F30DF"/>
    <w:rsid w:val="009014B6"/>
    <w:rsid w:val="0091097D"/>
    <w:rsid w:val="009168B2"/>
    <w:rsid w:val="00920119"/>
    <w:rsid w:val="00931BAD"/>
    <w:rsid w:val="00935687"/>
    <w:rsid w:val="00937B38"/>
    <w:rsid w:val="00941161"/>
    <w:rsid w:val="009533A9"/>
    <w:rsid w:val="009A6136"/>
    <w:rsid w:val="009B354D"/>
    <w:rsid w:val="009C2356"/>
    <w:rsid w:val="009C64A1"/>
    <w:rsid w:val="009D1EDB"/>
    <w:rsid w:val="009E0257"/>
    <w:rsid w:val="009E63D7"/>
    <w:rsid w:val="009F0408"/>
    <w:rsid w:val="00A008FD"/>
    <w:rsid w:val="00A044D5"/>
    <w:rsid w:val="00A1634E"/>
    <w:rsid w:val="00A17074"/>
    <w:rsid w:val="00A40022"/>
    <w:rsid w:val="00A400B6"/>
    <w:rsid w:val="00A43961"/>
    <w:rsid w:val="00A46A1A"/>
    <w:rsid w:val="00A5039D"/>
    <w:rsid w:val="00A72289"/>
    <w:rsid w:val="00A769EA"/>
    <w:rsid w:val="00AA63D1"/>
    <w:rsid w:val="00AB30F3"/>
    <w:rsid w:val="00AC1FED"/>
    <w:rsid w:val="00AC7669"/>
    <w:rsid w:val="00AD7A1E"/>
    <w:rsid w:val="00AE2E12"/>
    <w:rsid w:val="00AE7DF2"/>
    <w:rsid w:val="00AF2DE1"/>
    <w:rsid w:val="00AF6008"/>
    <w:rsid w:val="00B01A05"/>
    <w:rsid w:val="00B31958"/>
    <w:rsid w:val="00B366E3"/>
    <w:rsid w:val="00B40948"/>
    <w:rsid w:val="00B50C12"/>
    <w:rsid w:val="00B5437C"/>
    <w:rsid w:val="00B622FB"/>
    <w:rsid w:val="00B62EA0"/>
    <w:rsid w:val="00B753BF"/>
    <w:rsid w:val="00B90509"/>
    <w:rsid w:val="00BB0C36"/>
    <w:rsid w:val="00BB68F4"/>
    <w:rsid w:val="00BF3DE2"/>
    <w:rsid w:val="00BF7662"/>
    <w:rsid w:val="00C024AE"/>
    <w:rsid w:val="00C02592"/>
    <w:rsid w:val="00C12CF8"/>
    <w:rsid w:val="00C2642F"/>
    <w:rsid w:val="00C45C77"/>
    <w:rsid w:val="00C739B9"/>
    <w:rsid w:val="00C74202"/>
    <w:rsid w:val="00C77741"/>
    <w:rsid w:val="00C80620"/>
    <w:rsid w:val="00CA31CB"/>
    <w:rsid w:val="00CA64DD"/>
    <w:rsid w:val="00CB79E7"/>
    <w:rsid w:val="00CF53DC"/>
    <w:rsid w:val="00D14FE4"/>
    <w:rsid w:val="00D20D28"/>
    <w:rsid w:val="00D404D2"/>
    <w:rsid w:val="00D41E27"/>
    <w:rsid w:val="00D71DA7"/>
    <w:rsid w:val="00D73248"/>
    <w:rsid w:val="00D82800"/>
    <w:rsid w:val="00DB74D0"/>
    <w:rsid w:val="00DE6C8B"/>
    <w:rsid w:val="00DF00E4"/>
    <w:rsid w:val="00DF2717"/>
    <w:rsid w:val="00DF5617"/>
    <w:rsid w:val="00E03853"/>
    <w:rsid w:val="00E26AB8"/>
    <w:rsid w:val="00E51993"/>
    <w:rsid w:val="00E75D3C"/>
    <w:rsid w:val="00E92AE7"/>
    <w:rsid w:val="00E94DCB"/>
    <w:rsid w:val="00EB3A97"/>
    <w:rsid w:val="00EB6A86"/>
    <w:rsid w:val="00F030B9"/>
    <w:rsid w:val="00F157D7"/>
    <w:rsid w:val="00F17080"/>
    <w:rsid w:val="00F36F1D"/>
    <w:rsid w:val="00F54105"/>
    <w:rsid w:val="00F65D00"/>
    <w:rsid w:val="00F918B4"/>
    <w:rsid w:val="00F967E8"/>
    <w:rsid w:val="00FB42FA"/>
    <w:rsid w:val="00FB7A35"/>
    <w:rsid w:val="00FC44EC"/>
    <w:rsid w:val="00FC6B28"/>
    <w:rsid w:val="00FD3860"/>
    <w:rsid w:val="00FE2994"/>
    <w:rsid w:val="00FE42EC"/>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9B8AE"/>
  <w14:defaultImageDpi w14:val="32767"/>
  <w15:docId w15:val="{18B088FD-2371-7E47-94AC-5CE69CD2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2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089FD6-40D7-4E98-8AD6-B3FFB68D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634</Words>
  <Characters>3615</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Guimond</dc:creator>
  <cp:lastModifiedBy>Allison Okonczak</cp:lastModifiedBy>
  <cp:revision>17</cp:revision>
  <cp:lastPrinted>2016-11-18T18:21:00Z</cp:lastPrinted>
  <dcterms:created xsi:type="dcterms:W3CDTF">2025-03-10T20:18:00Z</dcterms:created>
  <dcterms:modified xsi:type="dcterms:W3CDTF">2025-08-07T15:53:00Z</dcterms:modified>
</cp:coreProperties>
</file>